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90B8FB" w14:textId="005A6688" w:rsidR="007C5902" w:rsidRPr="00202462" w:rsidRDefault="00202462" w:rsidP="00202462">
      <w:pPr>
        <w:jc w:val="center"/>
        <w:rPr>
          <w:sz w:val="32"/>
          <w:szCs w:val="32"/>
        </w:rPr>
      </w:pPr>
      <w:r w:rsidRPr="00202462">
        <w:rPr>
          <w:noProof/>
          <w:sz w:val="32"/>
          <w:szCs w:val="32"/>
          <w:lang w:eastAsia="en-GB"/>
        </w:rPr>
        <w:drawing>
          <wp:anchor distT="0" distB="0" distL="114300" distR="114300" simplePos="0" relativeHeight="251659264" behindDoc="1" locked="0" layoutInCell="0" allowOverlap="1" wp14:anchorId="797FE7DC" wp14:editId="3AEED197">
            <wp:simplePos x="0" y="0"/>
            <wp:positionH relativeFrom="column">
              <wp:posOffset>-666750</wp:posOffset>
            </wp:positionH>
            <wp:positionV relativeFrom="paragraph">
              <wp:posOffset>0</wp:posOffset>
            </wp:positionV>
            <wp:extent cx="1028700" cy="675005"/>
            <wp:effectExtent l="0" t="0" r="0" b="0"/>
            <wp:wrapTight wrapText="bothSides">
              <wp:wrapPolygon edited="0">
                <wp:start x="0" y="0"/>
                <wp:lineTo x="0" y="20726"/>
                <wp:lineTo x="21200" y="20726"/>
                <wp:lineTo x="21200" y="0"/>
                <wp:lineTo x="0" y="0"/>
              </wp:wrapPolygon>
            </wp:wrapTight>
            <wp:docPr id="2" name="Picture 2" descr="HeadingAmenitiesCommitt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eadingAmenitiesCommitte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28700" cy="675005"/>
                    </a:xfrm>
                    <a:prstGeom prst="rect">
                      <a:avLst/>
                    </a:prstGeom>
                    <a:noFill/>
                  </pic:spPr>
                </pic:pic>
              </a:graphicData>
            </a:graphic>
            <wp14:sizeRelH relativeFrom="page">
              <wp14:pctWidth>0</wp14:pctWidth>
            </wp14:sizeRelH>
            <wp14:sizeRelV relativeFrom="page">
              <wp14:pctHeight>0</wp14:pctHeight>
            </wp14:sizeRelV>
          </wp:anchor>
        </w:drawing>
      </w:r>
      <w:r w:rsidRPr="00202462">
        <w:rPr>
          <w:sz w:val="32"/>
          <w:szCs w:val="32"/>
        </w:rPr>
        <w:t>SLAINS &amp; COLLIESTON COMMUNITY COUNCIL</w:t>
      </w:r>
    </w:p>
    <w:p w14:paraId="7D156426" w14:textId="2E0B3B56" w:rsidR="00202462" w:rsidRPr="00202462" w:rsidRDefault="0065574C" w:rsidP="00202462">
      <w:pPr>
        <w:jc w:val="center"/>
        <w:rPr>
          <w:sz w:val="32"/>
          <w:szCs w:val="32"/>
        </w:rPr>
      </w:pPr>
      <w:r>
        <w:rPr>
          <w:sz w:val="32"/>
          <w:szCs w:val="32"/>
        </w:rPr>
        <w:t>M</w:t>
      </w:r>
      <w:r w:rsidR="000D4593">
        <w:rPr>
          <w:sz w:val="32"/>
          <w:szCs w:val="32"/>
        </w:rPr>
        <w:t xml:space="preserve">inutes of the meeting held on </w:t>
      </w:r>
      <w:r w:rsidR="002B218D">
        <w:rPr>
          <w:sz w:val="32"/>
          <w:szCs w:val="32"/>
        </w:rPr>
        <w:t>4</w:t>
      </w:r>
      <w:r w:rsidR="002B218D" w:rsidRPr="002B218D">
        <w:rPr>
          <w:sz w:val="32"/>
          <w:szCs w:val="32"/>
          <w:vertAlign w:val="superscript"/>
        </w:rPr>
        <w:t>th</w:t>
      </w:r>
      <w:r w:rsidR="002B218D">
        <w:rPr>
          <w:sz w:val="32"/>
          <w:szCs w:val="32"/>
        </w:rPr>
        <w:t xml:space="preserve"> September</w:t>
      </w:r>
      <w:r w:rsidR="00A57DCF">
        <w:rPr>
          <w:sz w:val="32"/>
          <w:szCs w:val="32"/>
        </w:rPr>
        <w:t xml:space="preserve"> 2024</w:t>
      </w:r>
    </w:p>
    <w:p w14:paraId="66296A31" w14:textId="31B991FA" w:rsidR="00B86F07" w:rsidRPr="00B86F07" w:rsidRDefault="00202462" w:rsidP="00B86F07">
      <w:pPr>
        <w:pStyle w:val="Footer"/>
        <w:rPr>
          <w:rFonts w:ascii="Arial" w:hAnsi="Arial" w:cs="Arial"/>
          <w:sz w:val="24"/>
          <w:szCs w:val="24"/>
        </w:rPr>
      </w:pPr>
      <w:r w:rsidRPr="004B34D8">
        <w:rPr>
          <w:rFonts w:ascii="Arial" w:hAnsi="Arial" w:cs="Arial"/>
          <w:b/>
          <w:bCs/>
          <w:sz w:val="24"/>
          <w:szCs w:val="24"/>
        </w:rPr>
        <w:t>Present</w:t>
      </w:r>
      <w:r w:rsidR="00314608" w:rsidRPr="00170C0A">
        <w:rPr>
          <w:rFonts w:ascii="Arial" w:hAnsi="Arial" w:cs="Arial"/>
          <w:sz w:val="24"/>
          <w:szCs w:val="24"/>
        </w:rPr>
        <w:t>:</w:t>
      </w:r>
      <w:r w:rsidR="00F945D0">
        <w:rPr>
          <w:rFonts w:ascii="Arial" w:hAnsi="Arial" w:cs="Arial"/>
          <w:sz w:val="24"/>
          <w:szCs w:val="24"/>
        </w:rPr>
        <w:t xml:space="preserve"> </w:t>
      </w:r>
      <w:r w:rsidR="00B86F07" w:rsidRPr="00B86F07">
        <w:rPr>
          <w:rFonts w:ascii="Arial" w:hAnsi="Arial" w:cs="Arial"/>
          <w:sz w:val="24"/>
          <w:szCs w:val="24"/>
        </w:rPr>
        <w:t>Gill Moir, Roddy Junor, Sally Sheehan, Julie Swan, Nora Harper, Chris Hovey, Trish Davidson, Lesley Wilson, Councillor Isobel Davidson, Councillor Louise McAllister.</w:t>
      </w:r>
    </w:p>
    <w:p w14:paraId="1C44926A" w14:textId="77777777" w:rsidR="00B86F07" w:rsidRDefault="00B86F07" w:rsidP="006033E2">
      <w:pPr>
        <w:pStyle w:val="Footer"/>
        <w:rPr>
          <w:rFonts w:ascii="Arial" w:hAnsi="Arial" w:cs="Arial"/>
          <w:sz w:val="24"/>
          <w:szCs w:val="24"/>
        </w:rPr>
      </w:pPr>
    </w:p>
    <w:p w14:paraId="08F42583" w14:textId="4D7CC417" w:rsidR="00600555" w:rsidRDefault="005964DA" w:rsidP="006033E2">
      <w:pPr>
        <w:pStyle w:val="Footer"/>
        <w:rPr>
          <w:rFonts w:ascii="Arial" w:hAnsi="Arial" w:cs="Arial"/>
          <w:sz w:val="24"/>
          <w:szCs w:val="24"/>
        </w:rPr>
      </w:pPr>
      <w:r w:rsidRPr="00857DEC">
        <w:rPr>
          <w:rFonts w:ascii="Arial" w:hAnsi="Arial" w:cs="Arial"/>
          <w:b/>
          <w:sz w:val="24"/>
          <w:szCs w:val="24"/>
        </w:rPr>
        <w:t>Apologies</w:t>
      </w:r>
      <w:r>
        <w:rPr>
          <w:rFonts w:ascii="Arial" w:hAnsi="Arial" w:cs="Arial"/>
          <w:sz w:val="24"/>
          <w:szCs w:val="24"/>
        </w:rPr>
        <w:t>:</w:t>
      </w:r>
      <w:r w:rsidR="00FF5027">
        <w:rPr>
          <w:rFonts w:ascii="Arial" w:hAnsi="Arial" w:cs="Arial"/>
          <w:sz w:val="24"/>
          <w:szCs w:val="24"/>
        </w:rPr>
        <w:t xml:space="preserve"> </w:t>
      </w:r>
      <w:r w:rsidR="002D781E">
        <w:rPr>
          <w:rFonts w:ascii="Arial" w:hAnsi="Arial" w:cs="Arial"/>
          <w:sz w:val="24"/>
          <w:szCs w:val="24"/>
        </w:rPr>
        <w:t xml:space="preserve">Roger Berl, </w:t>
      </w:r>
      <w:r w:rsidR="00A55FA6">
        <w:rPr>
          <w:rFonts w:ascii="Arial" w:hAnsi="Arial" w:cs="Arial"/>
          <w:sz w:val="24"/>
          <w:szCs w:val="24"/>
        </w:rPr>
        <w:t>Councillor G</w:t>
      </w:r>
      <w:r w:rsidR="00B86F07">
        <w:rPr>
          <w:rFonts w:ascii="Arial" w:hAnsi="Arial" w:cs="Arial"/>
          <w:sz w:val="24"/>
          <w:szCs w:val="24"/>
        </w:rPr>
        <w:t>illian</w:t>
      </w:r>
      <w:r w:rsidR="00A55FA6">
        <w:rPr>
          <w:rFonts w:ascii="Arial" w:hAnsi="Arial" w:cs="Arial"/>
          <w:sz w:val="24"/>
          <w:szCs w:val="24"/>
        </w:rPr>
        <w:t xml:space="preserve"> Owe</w:t>
      </w:r>
      <w:r w:rsidR="006F76CE">
        <w:rPr>
          <w:rFonts w:ascii="Arial" w:hAnsi="Arial" w:cs="Arial"/>
          <w:sz w:val="24"/>
          <w:szCs w:val="24"/>
        </w:rPr>
        <w:t>n</w:t>
      </w:r>
    </w:p>
    <w:p w14:paraId="3F6A5301" w14:textId="77777777" w:rsidR="00830F0C" w:rsidRDefault="00830F0C" w:rsidP="006033E2">
      <w:pPr>
        <w:pStyle w:val="Footer"/>
        <w:rPr>
          <w:rFonts w:ascii="Arial" w:hAnsi="Arial" w:cs="Arial"/>
          <w:sz w:val="24"/>
          <w:szCs w:val="24"/>
        </w:rPr>
      </w:pPr>
    </w:p>
    <w:p w14:paraId="124AF62E" w14:textId="2A538997" w:rsidR="00830F0C" w:rsidRPr="00830F0C" w:rsidRDefault="00830F0C" w:rsidP="006033E2">
      <w:pPr>
        <w:pStyle w:val="Footer"/>
        <w:rPr>
          <w:rFonts w:ascii="Arial" w:hAnsi="Arial" w:cs="Arial"/>
          <w:b/>
          <w:bCs/>
          <w:sz w:val="24"/>
          <w:szCs w:val="24"/>
        </w:rPr>
      </w:pPr>
      <w:r w:rsidRPr="00830F0C">
        <w:rPr>
          <w:rFonts w:ascii="Arial" w:hAnsi="Arial" w:cs="Arial"/>
          <w:b/>
          <w:bCs/>
          <w:sz w:val="24"/>
          <w:szCs w:val="24"/>
        </w:rPr>
        <w:t>In Attendance:</w:t>
      </w:r>
      <w:r>
        <w:rPr>
          <w:rFonts w:ascii="Arial" w:hAnsi="Arial" w:cs="Arial"/>
          <w:b/>
          <w:bCs/>
          <w:sz w:val="24"/>
          <w:szCs w:val="24"/>
        </w:rPr>
        <w:t xml:space="preserve"> </w:t>
      </w:r>
      <w:r w:rsidRPr="00830F0C">
        <w:rPr>
          <w:rFonts w:ascii="Arial" w:hAnsi="Arial" w:cs="Arial"/>
          <w:sz w:val="24"/>
          <w:szCs w:val="24"/>
        </w:rPr>
        <w:t>Beth Thomson</w:t>
      </w:r>
      <w:r w:rsidR="0062676D">
        <w:rPr>
          <w:rFonts w:ascii="Arial" w:hAnsi="Arial" w:cs="Arial"/>
          <w:sz w:val="24"/>
          <w:szCs w:val="24"/>
        </w:rPr>
        <w:t>, Craig Swan</w:t>
      </w:r>
    </w:p>
    <w:p w14:paraId="4C529821" w14:textId="692A4C47" w:rsidR="00DD4478" w:rsidRPr="00C77766" w:rsidRDefault="00DD4478" w:rsidP="002505BE">
      <w:pPr>
        <w:pStyle w:val="Footer"/>
        <w:rPr>
          <w:rFonts w:ascii="Arial" w:hAnsi="Arial" w:cs="Arial"/>
        </w:rPr>
      </w:pPr>
    </w:p>
    <w:tbl>
      <w:tblPr>
        <w:tblStyle w:val="TableGrid"/>
        <w:tblW w:w="10207" w:type="dxa"/>
        <w:tblInd w:w="-856" w:type="dxa"/>
        <w:tblLayout w:type="fixed"/>
        <w:tblLook w:val="04A0" w:firstRow="1" w:lastRow="0" w:firstColumn="1" w:lastColumn="0" w:noHBand="0" w:noVBand="1"/>
      </w:tblPr>
      <w:tblGrid>
        <w:gridCol w:w="1985"/>
        <w:gridCol w:w="7088"/>
        <w:gridCol w:w="1134"/>
      </w:tblGrid>
      <w:tr w:rsidR="00BB1A7C" w:rsidRPr="00C77766" w14:paraId="4CD83940" w14:textId="2CB54582" w:rsidTr="002B41C9">
        <w:tc>
          <w:tcPr>
            <w:tcW w:w="1985" w:type="dxa"/>
            <w:shd w:val="clear" w:color="auto" w:fill="BFBFBF" w:themeFill="background1" w:themeFillShade="BF"/>
          </w:tcPr>
          <w:p w14:paraId="53F1ABC0" w14:textId="77777777" w:rsidR="00BB1A7C" w:rsidRPr="00C77766" w:rsidRDefault="00BB1A7C" w:rsidP="00202462">
            <w:pPr>
              <w:jc w:val="center"/>
              <w:rPr>
                <w:rFonts w:ascii="Arial" w:hAnsi="Arial" w:cs="Arial"/>
              </w:rPr>
            </w:pPr>
            <w:r w:rsidRPr="00C77766">
              <w:rPr>
                <w:rFonts w:ascii="Arial" w:hAnsi="Arial" w:cs="Arial"/>
              </w:rPr>
              <w:t>ITEM</w:t>
            </w:r>
          </w:p>
        </w:tc>
        <w:tc>
          <w:tcPr>
            <w:tcW w:w="7088" w:type="dxa"/>
            <w:shd w:val="clear" w:color="auto" w:fill="BFBFBF" w:themeFill="background1" w:themeFillShade="BF"/>
          </w:tcPr>
          <w:p w14:paraId="7956CFE5" w14:textId="77777777" w:rsidR="00BB1A7C" w:rsidRPr="00C77766" w:rsidRDefault="00BB1A7C" w:rsidP="00202462">
            <w:pPr>
              <w:jc w:val="center"/>
              <w:rPr>
                <w:rFonts w:ascii="Arial" w:hAnsi="Arial" w:cs="Arial"/>
              </w:rPr>
            </w:pPr>
            <w:r w:rsidRPr="00C77766">
              <w:rPr>
                <w:rFonts w:ascii="Arial" w:hAnsi="Arial" w:cs="Arial"/>
              </w:rPr>
              <w:t>DISCUSSION</w:t>
            </w:r>
          </w:p>
        </w:tc>
        <w:tc>
          <w:tcPr>
            <w:tcW w:w="1134" w:type="dxa"/>
            <w:shd w:val="clear" w:color="auto" w:fill="BFBFBF" w:themeFill="background1" w:themeFillShade="BF"/>
          </w:tcPr>
          <w:p w14:paraId="73D2EDC8" w14:textId="652C70FE" w:rsidR="00BB1A7C" w:rsidRPr="00C77766" w:rsidRDefault="00BB1A7C" w:rsidP="00202462">
            <w:pPr>
              <w:jc w:val="center"/>
              <w:rPr>
                <w:rFonts w:ascii="Arial" w:hAnsi="Arial" w:cs="Arial"/>
              </w:rPr>
            </w:pPr>
            <w:r>
              <w:rPr>
                <w:rFonts w:ascii="Arial" w:hAnsi="Arial" w:cs="Arial"/>
              </w:rPr>
              <w:t>ACTION</w:t>
            </w:r>
          </w:p>
        </w:tc>
      </w:tr>
      <w:tr w:rsidR="00BB1A7C" w:rsidRPr="004F6299" w14:paraId="2C0DD0AF" w14:textId="2A577B5E" w:rsidTr="002B41C9">
        <w:tc>
          <w:tcPr>
            <w:tcW w:w="1985" w:type="dxa"/>
          </w:tcPr>
          <w:p w14:paraId="10E9B4F0" w14:textId="6A22A947" w:rsidR="00BB1A7C" w:rsidRPr="004F6299" w:rsidRDefault="00BB1A7C" w:rsidP="00202462">
            <w:pPr>
              <w:rPr>
                <w:rFonts w:ascii="Arial" w:hAnsi="Arial" w:cs="Arial"/>
                <w:sz w:val="24"/>
                <w:szCs w:val="24"/>
              </w:rPr>
            </w:pPr>
            <w:r w:rsidRPr="004F6299">
              <w:rPr>
                <w:rFonts w:ascii="Arial" w:hAnsi="Arial" w:cs="Arial"/>
                <w:sz w:val="24"/>
                <w:szCs w:val="24"/>
              </w:rPr>
              <w:t xml:space="preserve">Approve Minutes  </w:t>
            </w:r>
          </w:p>
        </w:tc>
        <w:tc>
          <w:tcPr>
            <w:tcW w:w="7088" w:type="dxa"/>
          </w:tcPr>
          <w:p w14:paraId="00EAD893" w14:textId="653D9045" w:rsidR="002B41C9" w:rsidRPr="002B41C9" w:rsidRDefault="00165E5B" w:rsidP="002B41C9">
            <w:pPr>
              <w:rPr>
                <w:rFonts w:ascii="Arial" w:hAnsi="Arial" w:cs="Arial"/>
                <w:sz w:val="24"/>
                <w:szCs w:val="24"/>
              </w:rPr>
            </w:pPr>
            <w:r>
              <w:rPr>
                <w:rFonts w:ascii="Arial" w:hAnsi="Arial" w:cs="Arial"/>
                <w:sz w:val="24"/>
                <w:szCs w:val="24"/>
              </w:rPr>
              <w:t>Approved:</w:t>
            </w:r>
            <w:r w:rsidR="00772521">
              <w:rPr>
                <w:rFonts w:ascii="Arial" w:hAnsi="Arial" w:cs="Arial"/>
                <w:sz w:val="24"/>
                <w:szCs w:val="24"/>
              </w:rPr>
              <w:t xml:space="preserve"> </w:t>
            </w:r>
            <w:r w:rsidR="0062676D">
              <w:rPr>
                <w:rFonts w:ascii="Arial" w:hAnsi="Arial" w:cs="Arial"/>
                <w:sz w:val="24"/>
                <w:szCs w:val="24"/>
              </w:rPr>
              <w:t>Julie Swan</w:t>
            </w:r>
          </w:p>
          <w:p w14:paraId="55C53B26" w14:textId="79D0EC0F" w:rsidR="00BB1A7C" w:rsidRPr="004F6299" w:rsidRDefault="00BB1A7C" w:rsidP="00857DEC">
            <w:pPr>
              <w:rPr>
                <w:rFonts w:ascii="Arial" w:hAnsi="Arial" w:cs="Arial"/>
                <w:sz w:val="24"/>
                <w:szCs w:val="24"/>
              </w:rPr>
            </w:pPr>
            <w:r w:rsidRPr="004F6299">
              <w:rPr>
                <w:rFonts w:ascii="Arial" w:hAnsi="Arial" w:cs="Arial"/>
                <w:sz w:val="24"/>
                <w:szCs w:val="24"/>
              </w:rPr>
              <w:t>Seconded:</w:t>
            </w:r>
            <w:r w:rsidR="005017FE">
              <w:rPr>
                <w:rFonts w:ascii="Arial" w:hAnsi="Arial" w:cs="Arial"/>
                <w:sz w:val="24"/>
                <w:szCs w:val="24"/>
              </w:rPr>
              <w:t xml:space="preserve"> </w:t>
            </w:r>
            <w:r w:rsidR="0062676D">
              <w:rPr>
                <w:rFonts w:ascii="Arial" w:hAnsi="Arial" w:cs="Arial"/>
                <w:sz w:val="24"/>
                <w:szCs w:val="24"/>
              </w:rPr>
              <w:t>Sally Sheehan</w:t>
            </w:r>
          </w:p>
        </w:tc>
        <w:tc>
          <w:tcPr>
            <w:tcW w:w="1134" w:type="dxa"/>
          </w:tcPr>
          <w:p w14:paraId="575CF499" w14:textId="77777777" w:rsidR="00BB1A7C" w:rsidRPr="004F6299" w:rsidRDefault="00BB1A7C" w:rsidP="00CC3930">
            <w:pPr>
              <w:rPr>
                <w:rFonts w:ascii="Arial" w:hAnsi="Arial" w:cs="Arial"/>
                <w:sz w:val="24"/>
                <w:szCs w:val="24"/>
              </w:rPr>
            </w:pPr>
          </w:p>
        </w:tc>
      </w:tr>
      <w:tr w:rsidR="00EE1FF3" w:rsidRPr="009F2B81" w14:paraId="5FF8A1C1" w14:textId="77777777" w:rsidTr="002B41C9">
        <w:tc>
          <w:tcPr>
            <w:tcW w:w="1985" w:type="dxa"/>
          </w:tcPr>
          <w:p w14:paraId="3674176F" w14:textId="2E3CF6DE" w:rsidR="00EE1FF3" w:rsidRPr="009F2B81" w:rsidRDefault="00EE1FF3" w:rsidP="00202462">
            <w:pPr>
              <w:rPr>
                <w:rFonts w:ascii="Arial" w:hAnsi="Arial" w:cs="Arial"/>
                <w:sz w:val="24"/>
                <w:szCs w:val="24"/>
              </w:rPr>
            </w:pPr>
            <w:r w:rsidRPr="009F2B81">
              <w:rPr>
                <w:rFonts w:ascii="Arial" w:hAnsi="Arial" w:cs="Arial"/>
                <w:sz w:val="24"/>
                <w:szCs w:val="24"/>
              </w:rPr>
              <w:t>Matters arising</w:t>
            </w:r>
          </w:p>
        </w:tc>
        <w:tc>
          <w:tcPr>
            <w:tcW w:w="7088" w:type="dxa"/>
          </w:tcPr>
          <w:p w14:paraId="11BE20B8" w14:textId="33237365" w:rsidR="005417A1" w:rsidRDefault="0062676D" w:rsidP="00FB1A4E">
            <w:pPr>
              <w:autoSpaceDE w:val="0"/>
              <w:autoSpaceDN w:val="0"/>
              <w:jc w:val="both"/>
              <w:rPr>
                <w:rFonts w:ascii="Arial" w:hAnsi="Arial" w:cs="Arial"/>
                <w:sz w:val="24"/>
                <w:szCs w:val="24"/>
              </w:rPr>
            </w:pPr>
            <w:r w:rsidRPr="00FB1A4E">
              <w:rPr>
                <w:rFonts w:ascii="Arial" w:hAnsi="Arial" w:cs="Arial"/>
                <w:sz w:val="24"/>
                <w:szCs w:val="24"/>
              </w:rPr>
              <w:t xml:space="preserve">The sink hole and some potholes have been repaired but the water across the road </w:t>
            </w:r>
            <w:r w:rsidR="005417A1" w:rsidRPr="00FB1A4E">
              <w:rPr>
                <w:rFonts w:ascii="Arial" w:hAnsi="Arial" w:cs="Arial"/>
                <w:sz w:val="24"/>
                <w:szCs w:val="24"/>
              </w:rPr>
              <w:t>in Low Town</w:t>
            </w:r>
            <w:r w:rsidRPr="00FB1A4E">
              <w:rPr>
                <w:rFonts w:ascii="Arial" w:hAnsi="Arial" w:cs="Arial"/>
                <w:sz w:val="24"/>
                <w:szCs w:val="24"/>
              </w:rPr>
              <w:t xml:space="preserve"> ongoing</w:t>
            </w:r>
            <w:r w:rsidR="005417A1" w:rsidRPr="00FB1A4E">
              <w:rPr>
                <w:rFonts w:ascii="Arial" w:hAnsi="Arial" w:cs="Arial"/>
                <w:sz w:val="24"/>
                <w:szCs w:val="24"/>
              </w:rPr>
              <w:t xml:space="preserve">. </w:t>
            </w:r>
            <w:r w:rsidRPr="00FB1A4E">
              <w:rPr>
                <w:rFonts w:ascii="Arial" w:hAnsi="Arial" w:cs="Arial"/>
                <w:sz w:val="24"/>
                <w:szCs w:val="24"/>
              </w:rPr>
              <w:t>The land owner is reported to have carried out some works on the North Alehousehill road but there is no evidence of this. The road department have indicated that they will build up the road verges – depending on available budgets.</w:t>
            </w:r>
          </w:p>
          <w:p w14:paraId="19B99E88" w14:textId="77777777" w:rsidR="00FB1A4E" w:rsidRPr="00FB1A4E" w:rsidRDefault="00FB1A4E" w:rsidP="00FB1A4E">
            <w:pPr>
              <w:autoSpaceDE w:val="0"/>
              <w:autoSpaceDN w:val="0"/>
              <w:jc w:val="both"/>
              <w:rPr>
                <w:rFonts w:ascii="Arial" w:hAnsi="Arial" w:cs="Arial"/>
                <w:sz w:val="24"/>
                <w:szCs w:val="24"/>
              </w:rPr>
            </w:pPr>
          </w:p>
          <w:p w14:paraId="3C9AFCA1" w14:textId="3523EE4B" w:rsidR="0062676D" w:rsidRPr="00FB1A4E" w:rsidRDefault="0062676D" w:rsidP="00FB1A4E">
            <w:pPr>
              <w:autoSpaceDE w:val="0"/>
              <w:autoSpaceDN w:val="0"/>
              <w:jc w:val="both"/>
              <w:rPr>
                <w:rFonts w:ascii="Arial" w:hAnsi="Arial" w:cs="Arial"/>
                <w:sz w:val="24"/>
                <w:szCs w:val="24"/>
              </w:rPr>
            </w:pPr>
            <w:r w:rsidRPr="00FB1A4E">
              <w:rPr>
                <w:rFonts w:ascii="Arial" w:hAnsi="Arial" w:cs="Arial"/>
                <w:sz w:val="24"/>
                <w:szCs w:val="24"/>
              </w:rPr>
              <w:t xml:space="preserve">Councillor McAllister had made enquiries </w:t>
            </w:r>
            <w:r w:rsidR="0074402A" w:rsidRPr="00FB1A4E">
              <w:rPr>
                <w:rFonts w:ascii="Arial" w:hAnsi="Arial" w:cs="Arial"/>
                <w:sz w:val="24"/>
                <w:szCs w:val="24"/>
              </w:rPr>
              <w:t>to ask</w:t>
            </w:r>
            <w:r w:rsidRPr="00FB1A4E">
              <w:rPr>
                <w:rFonts w:ascii="Arial" w:hAnsi="Arial" w:cs="Arial"/>
                <w:sz w:val="24"/>
                <w:szCs w:val="24"/>
              </w:rPr>
              <w:t xml:space="preserve"> if the Council could carry out inspections of village play equipment. She had been told that a new noticeboard for the Kirkyard would be delivered soon, but that it would require new posts. </w:t>
            </w:r>
          </w:p>
          <w:p w14:paraId="1EB3D7EA" w14:textId="70258C92" w:rsidR="005030B9" w:rsidRPr="009F2B81" w:rsidRDefault="005030B9" w:rsidP="008F624A">
            <w:pPr>
              <w:pStyle w:val="ListParagraph"/>
              <w:autoSpaceDE w:val="0"/>
              <w:autoSpaceDN w:val="0"/>
              <w:jc w:val="both"/>
              <w:rPr>
                <w:rFonts w:ascii="Arial" w:hAnsi="Arial" w:cs="Arial"/>
                <w:sz w:val="24"/>
                <w:szCs w:val="24"/>
              </w:rPr>
            </w:pPr>
          </w:p>
        </w:tc>
        <w:tc>
          <w:tcPr>
            <w:tcW w:w="1134" w:type="dxa"/>
          </w:tcPr>
          <w:p w14:paraId="44D460D6" w14:textId="77777777" w:rsidR="002B3646" w:rsidRDefault="002B3646" w:rsidP="00CC3930">
            <w:pPr>
              <w:rPr>
                <w:rFonts w:ascii="Arial" w:hAnsi="Arial" w:cs="Arial"/>
                <w:sz w:val="24"/>
                <w:szCs w:val="24"/>
              </w:rPr>
            </w:pPr>
          </w:p>
          <w:p w14:paraId="1CEFCE0B" w14:textId="77777777" w:rsidR="00311249" w:rsidRDefault="00311249" w:rsidP="00CC3930">
            <w:pPr>
              <w:rPr>
                <w:rFonts w:ascii="Arial" w:hAnsi="Arial" w:cs="Arial"/>
                <w:sz w:val="24"/>
                <w:szCs w:val="24"/>
              </w:rPr>
            </w:pPr>
          </w:p>
          <w:p w14:paraId="0662C133" w14:textId="77777777" w:rsidR="00311249" w:rsidRDefault="00311249" w:rsidP="00CC3930">
            <w:pPr>
              <w:rPr>
                <w:rFonts w:ascii="Arial" w:hAnsi="Arial" w:cs="Arial"/>
                <w:sz w:val="24"/>
                <w:szCs w:val="24"/>
              </w:rPr>
            </w:pPr>
          </w:p>
          <w:p w14:paraId="6444D97A" w14:textId="77777777" w:rsidR="00311249" w:rsidRDefault="00311249" w:rsidP="00CC3930">
            <w:pPr>
              <w:rPr>
                <w:rFonts w:ascii="Arial" w:hAnsi="Arial" w:cs="Arial"/>
                <w:sz w:val="24"/>
                <w:szCs w:val="24"/>
              </w:rPr>
            </w:pPr>
          </w:p>
          <w:p w14:paraId="0E29BE19" w14:textId="77777777" w:rsidR="00311249" w:rsidRDefault="00311249" w:rsidP="00CC3930">
            <w:pPr>
              <w:rPr>
                <w:rFonts w:ascii="Arial" w:hAnsi="Arial" w:cs="Arial"/>
                <w:sz w:val="24"/>
                <w:szCs w:val="24"/>
              </w:rPr>
            </w:pPr>
          </w:p>
          <w:p w14:paraId="146CC81B" w14:textId="77777777" w:rsidR="00311249" w:rsidRDefault="00311249" w:rsidP="00CC3930">
            <w:pPr>
              <w:rPr>
                <w:rFonts w:ascii="Arial" w:hAnsi="Arial" w:cs="Arial"/>
                <w:sz w:val="24"/>
                <w:szCs w:val="24"/>
              </w:rPr>
            </w:pPr>
          </w:p>
          <w:p w14:paraId="7E2DA677" w14:textId="77777777" w:rsidR="00311249" w:rsidRDefault="00311249" w:rsidP="00CC3930">
            <w:pPr>
              <w:rPr>
                <w:rFonts w:ascii="Arial" w:hAnsi="Arial" w:cs="Arial"/>
                <w:sz w:val="24"/>
                <w:szCs w:val="24"/>
              </w:rPr>
            </w:pPr>
          </w:p>
          <w:p w14:paraId="746EF6A2" w14:textId="24E492A6" w:rsidR="00311249" w:rsidRPr="009F2B81" w:rsidRDefault="00311249" w:rsidP="00CC3930">
            <w:pPr>
              <w:rPr>
                <w:rFonts w:ascii="Arial" w:hAnsi="Arial" w:cs="Arial"/>
                <w:sz w:val="24"/>
                <w:szCs w:val="24"/>
              </w:rPr>
            </w:pPr>
            <w:r>
              <w:rPr>
                <w:rFonts w:ascii="Arial" w:hAnsi="Arial" w:cs="Arial"/>
                <w:sz w:val="24"/>
                <w:szCs w:val="24"/>
              </w:rPr>
              <w:t>LM</w:t>
            </w:r>
          </w:p>
        </w:tc>
      </w:tr>
      <w:tr w:rsidR="008F624A" w:rsidRPr="009F2B81" w14:paraId="335BD4A0" w14:textId="77777777" w:rsidTr="002B41C9">
        <w:tc>
          <w:tcPr>
            <w:tcW w:w="1985" w:type="dxa"/>
          </w:tcPr>
          <w:p w14:paraId="6517C13E" w14:textId="6C0B6B6A" w:rsidR="008F624A" w:rsidRPr="009F2B81" w:rsidRDefault="008F624A" w:rsidP="00202462">
            <w:pPr>
              <w:rPr>
                <w:rFonts w:ascii="Arial" w:hAnsi="Arial" w:cs="Arial"/>
                <w:sz w:val="24"/>
                <w:szCs w:val="24"/>
              </w:rPr>
            </w:pPr>
            <w:r>
              <w:rPr>
                <w:rFonts w:ascii="Arial" w:hAnsi="Arial" w:cs="Arial"/>
                <w:sz w:val="24"/>
                <w:szCs w:val="24"/>
              </w:rPr>
              <w:t>Community Council elections</w:t>
            </w:r>
          </w:p>
        </w:tc>
        <w:tc>
          <w:tcPr>
            <w:tcW w:w="7088" w:type="dxa"/>
          </w:tcPr>
          <w:p w14:paraId="5B5D56CA" w14:textId="5D6D5F90" w:rsidR="008F624A" w:rsidRPr="008F624A" w:rsidRDefault="008F624A" w:rsidP="008F624A">
            <w:pPr>
              <w:autoSpaceDE w:val="0"/>
              <w:autoSpaceDN w:val="0"/>
              <w:jc w:val="both"/>
              <w:rPr>
                <w:rFonts w:ascii="Arial" w:hAnsi="Arial" w:cs="Arial"/>
                <w:sz w:val="24"/>
                <w:szCs w:val="24"/>
              </w:rPr>
            </w:pPr>
            <w:r w:rsidRPr="008F624A">
              <w:rPr>
                <w:rFonts w:ascii="Arial" w:hAnsi="Arial" w:cs="Arial"/>
                <w:sz w:val="24"/>
                <w:szCs w:val="24"/>
              </w:rPr>
              <w:t>Closing date for nominations 8</w:t>
            </w:r>
            <w:r w:rsidRPr="008F624A">
              <w:rPr>
                <w:rFonts w:ascii="Arial" w:hAnsi="Arial" w:cs="Arial"/>
                <w:sz w:val="24"/>
                <w:szCs w:val="24"/>
                <w:vertAlign w:val="superscript"/>
              </w:rPr>
              <w:t>th</w:t>
            </w:r>
            <w:r w:rsidRPr="008F624A">
              <w:rPr>
                <w:rFonts w:ascii="Arial" w:hAnsi="Arial" w:cs="Arial"/>
                <w:sz w:val="24"/>
                <w:szCs w:val="24"/>
              </w:rPr>
              <w:t xml:space="preserve"> September 2024.  All community councillors to stepdown on 18</w:t>
            </w:r>
            <w:r w:rsidRPr="008F624A">
              <w:rPr>
                <w:rFonts w:ascii="Arial" w:hAnsi="Arial" w:cs="Arial"/>
                <w:sz w:val="24"/>
                <w:szCs w:val="24"/>
                <w:vertAlign w:val="superscript"/>
              </w:rPr>
              <w:t>th</w:t>
            </w:r>
            <w:r w:rsidRPr="008F624A">
              <w:rPr>
                <w:rFonts w:ascii="Arial" w:hAnsi="Arial" w:cs="Arial"/>
                <w:sz w:val="24"/>
                <w:szCs w:val="24"/>
              </w:rPr>
              <w:t xml:space="preserve"> September 2024.  Next meeting 25</w:t>
            </w:r>
            <w:r w:rsidRPr="008F624A">
              <w:rPr>
                <w:rFonts w:ascii="Arial" w:hAnsi="Arial" w:cs="Arial"/>
                <w:sz w:val="24"/>
                <w:szCs w:val="24"/>
                <w:vertAlign w:val="superscript"/>
              </w:rPr>
              <w:t>th</w:t>
            </w:r>
            <w:r w:rsidRPr="008F624A">
              <w:rPr>
                <w:rFonts w:ascii="Arial" w:hAnsi="Arial" w:cs="Arial"/>
                <w:sz w:val="24"/>
                <w:szCs w:val="24"/>
              </w:rPr>
              <w:t xml:space="preserve"> September 2024 with the new Council and election of office bearers</w:t>
            </w:r>
            <w:r>
              <w:rPr>
                <w:rFonts w:ascii="Arial" w:hAnsi="Arial" w:cs="Arial"/>
                <w:sz w:val="20"/>
                <w:szCs w:val="20"/>
              </w:rPr>
              <w:t>.</w:t>
            </w:r>
          </w:p>
        </w:tc>
        <w:tc>
          <w:tcPr>
            <w:tcW w:w="1134" w:type="dxa"/>
          </w:tcPr>
          <w:p w14:paraId="26D77979" w14:textId="77777777" w:rsidR="008F624A" w:rsidRPr="009F2B81" w:rsidRDefault="008F624A" w:rsidP="00CC3930">
            <w:pPr>
              <w:rPr>
                <w:rFonts w:ascii="Arial" w:hAnsi="Arial" w:cs="Arial"/>
                <w:sz w:val="24"/>
                <w:szCs w:val="24"/>
              </w:rPr>
            </w:pPr>
          </w:p>
        </w:tc>
      </w:tr>
      <w:tr w:rsidR="008F624A" w:rsidRPr="009F2B81" w14:paraId="44EAE6F0" w14:textId="77777777" w:rsidTr="002B41C9">
        <w:tc>
          <w:tcPr>
            <w:tcW w:w="1985" w:type="dxa"/>
          </w:tcPr>
          <w:p w14:paraId="0C6BE29C" w14:textId="25300AF9" w:rsidR="008F624A" w:rsidRDefault="008F624A" w:rsidP="00202462">
            <w:pPr>
              <w:rPr>
                <w:rFonts w:ascii="Arial" w:hAnsi="Arial" w:cs="Arial"/>
                <w:sz w:val="24"/>
                <w:szCs w:val="24"/>
              </w:rPr>
            </w:pPr>
            <w:r>
              <w:rPr>
                <w:rFonts w:ascii="Arial" w:hAnsi="Arial" w:cs="Arial"/>
                <w:sz w:val="24"/>
                <w:szCs w:val="24"/>
              </w:rPr>
              <w:t>Slains Estate offer</w:t>
            </w:r>
          </w:p>
        </w:tc>
        <w:tc>
          <w:tcPr>
            <w:tcW w:w="7088" w:type="dxa"/>
          </w:tcPr>
          <w:p w14:paraId="0D3A41B6" w14:textId="7BA27F1B" w:rsidR="008F624A" w:rsidRPr="001E4548" w:rsidRDefault="008F624A" w:rsidP="008F624A">
            <w:pPr>
              <w:pStyle w:val="ListParagraph"/>
              <w:numPr>
                <w:ilvl w:val="0"/>
                <w:numId w:val="58"/>
              </w:numPr>
              <w:autoSpaceDE w:val="0"/>
              <w:autoSpaceDN w:val="0"/>
              <w:contextualSpacing w:val="0"/>
              <w:rPr>
                <w:rFonts w:ascii="Arial" w:hAnsi="Arial" w:cs="Arial"/>
                <w:sz w:val="24"/>
                <w:szCs w:val="24"/>
              </w:rPr>
            </w:pPr>
            <w:r w:rsidRPr="001E4548">
              <w:rPr>
                <w:rFonts w:ascii="Arial" w:hAnsi="Arial" w:cs="Arial"/>
                <w:sz w:val="24"/>
                <w:szCs w:val="24"/>
              </w:rPr>
              <w:t>It was agreed that a community meeting be held to allow questions and discussion, concluding in a vote on whether or not to accept the offer.</w:t>
            </w:r>
          </w:p>
          <w:p w14:paraId="7AF69A6A" w14:textId="2F1B2172" w:rsidR="001E4548" w:rsidRPr="001E4548" w:rsidRDefault="008F624A" w:rsidP="008F624A">
            <w:pPr>
              <w:pStyle w:val="ListParagraph"/>
              <w:numPr>
                <w:ilvl w:val="0"/>
                <w:numId w:val="58"/>
              </w:numPr>
              <w:autoSpaceDE w:val="0"/>
              <w:autoSpaceDN w:val="0"/>
              <w:contextualSpacing w:val="0"/>
              <w:rPr>
                <w:rFonts w:ascii="Arial" w:hAnsi="Arial" w:cs="Arial"/>
                <w:sz w:val="24"/>
                <w:szCs w:val="24"/>
              </w:rPr>
            </w:pPr>
            <w:r w:rsidRPr="001E4548">
              <w:rPr>
                <w:rFonts w:ascii="Arial" w:hAnsi="Arial" w:cs="Arial"/>
                <w:sz w:val="24"/>
                <w:szCs w:val="24"/>
              </w:rPr>
              <w:t xml:space="preserve">A sub group was formed </w:t>
            </w:r>
            <w:r w:rsidR="001E4548" w:rsidRPr="001E4548">
              <w:rPr>
                <w:rFonts w:ascii="Arial" w:hAnsi="Arial" w:cs="Arial"/>
                <w:sz w:val="24"/>
                <w:szCs w:val="24"/>
              </w:rPr>
              <w:t>to work on the practicalities of informing the community and organising a meeting.</w:t>
            </w:r>
          </w:p>
          <w:p w14:paraId="06A4C79C" w14:textId="2807BAFF" w:rsidR="001E4548" w:rsidRPr="001E4548" w:rsidRDefault="001E4548" w:rsidP="008F624A">
            <w:pPr>
              <w:pStyle w:val="ListParagraph"/>
              <w:numPr>
                <w:ilvl w:val="0"/>
                <w:numId w:val="58"/>
              </w:numPr>
              <w:autoSpaceDE w:val="0"/>
              <w:autoSpaceDN w:val="0"/>
              <w:contextualSpacing w:val="0"/>
              <w:rPr>
                <w:rFonts w:ascii="Arial" w:hAnsi="Arial" w:cs="Arial"/>
                <w:sz w:val="24"/>
                <w:szCs w:val="24"/>
              </w:rPr>
            </w:pPr>
            <w:r w:rsidRPr="001E4548">
              <w:rPr>
                <w:rFonts w:ascii="Arial" w:hAnsi="Arial" w:cs="Arial"/>
                <w:sz w:val="24"/>
                <w:szCs w:val="24"/>
              </w:rPr>
              <w:t xml:space="preserve">Councillor Davidson agreed to Chair the meeting. </w:t>
            </w:r>
          </w:p>
          <w:p w14:paraId="793B3651" w14:textId="77777777" w:rsidR="001E4548" w:rsidRPr="001E4548" w:rsidRDefault="001E4548" w:rsidP="001E4548">
            <w:pPr>
              <w:autoSpaceDE w:val="0"/>
              <w:autoSpaceDN w:val="0"/>
              <w:rPr>
                <w:rFonts w:ascii="Arial" w:hAnsi="Arial" w:cs="Arial"/>
                <w:sz w:val="24"/>
                <w:szCs w:val="24"/>
              </w:rPr>
            </w:pPr>
          </w:p>
          <w:p w14:paraId="21E1412E" w14:textId="528E899B" w:rsidR="008F624A" w:rsidRPr="008F624A" w:rsidRDefault="008F624A" w:rsidP="008F624A">
            <w:pPr>
              <w:autoSpaceDE w:val="0"/>
              <w:autoSpaceDN w:val="0"/>
              <w:jc w:val="both"/>
              <w:rPr>
                <w:rFonts w:ascii="Arial" w:hAnsi="Arial" w:cs="Arial"/>
                <w:sz w:val="24"/>
                <w:szCs w:val="24"/>
              </w:rPr>
            </w:pPr>
            <w:r w:rsidRPr="001E4548">
              <w:rPr>
                <w:rFonts w:ascii="Arial" w:hAnsi="Arial" w:cs="Arial"/>
                <w:sz w:val="24"/>
                <w:szCs w:val="24"/>
              </w:rPr>
              <w:t>Is</w:t>
            </w:r>
            <w:r w:rsidR="001E4548" w:rsidRPr="001E4548">
              <w:rPr>
                <w:rFonts w:ascii="Arial" w:hAnsi="Arial" w:cs="Arial"/>
                <w:sz w:val="24"/>
                <w:szCs w:val="24"/>
              </w:rPr>
              <w:t>o</w:t>
            </w:r>
            <w:r w:rsidRPr="001E4548">
              <w:rPr>
                <w:rFonts w:ascii="Arial" w:hAnsi="Arial" w:cs="Arial"/>
                <w:sz w:val="24"/>
                <w:szCs w:val="24"/>
              </w:rPr>
              <w:t xml:space="preserve">bel Davidson </w:t>
            </w:r>
            <w:r w:rsidR="001E4548" w:rsidRPr="001E4548">
              <w:rPr>
                <w:rFonts w:ascii="Arial" w:hAnsi="Arial" w:cs="Arial"/>
                <w:sz w:val="24"/>
                <w:szCs w:val="24"/>
              </w:rPr>
              <w:t>told</w:t>
            </w:r>
            <w:r w:rsidRPr="001E4548">
              <w:rPr>
                <w:rFonts w:ascii="Arial" w:hAnsi="Arial" w:cs="Arial"/>
                <w:sz w:val="24"/>
                <w:szCs w:val="24"/>
              </w:rPr>
              <w:t xml:space="preserve"> </w:t>
            </w:r>
            <w:r w:rsidR="001E4548" w:rsidRPr="001E4548">
              <w:rPr>
                <w:rFonts w:ascii="Arial" w:hAnsi="Arial" w:cs="Arial"/>
                <w:sz w:val="24"/>
                <w:szCs w:val="24"/>
              </w:rPr>
              <w:t>the meeting</w:t>
            </w:r>
            <w:r w:rsidRPr="001E4548">
              <w:rPr>
                <w:rFonts w:ascii="Arial" w:hAnsi="Arial" w:cs="Arial"/>
                <w:sz w:val="24"/>
                <w:szCs w:val="24"/>
              </w:rPr>
              <w:t xml:space="preserve"> that a revised Policy on Landslides, Aberdeenshire Council </w:t>
            </w:r>
            <w:r w:rsidR="001E4548" w:rsidRPr="001E4548">
              <w:rPr>
                <w:rFonts w:ascii="Arial" w:hAnsi="Arial" w:cs="Arial"/>
                <w:sz w:val="24"/>
                <w:szCs w:val="24"/>
              </w:rPr>
              <w:t xml:space="preserve">agreed to </w:t>
            </w:r>
            <w:r w:rsidRPr="001E4548">
              <w:rPr>
                <w:rFonts w:ascii="Arial" w:hAnsi="Arial" w:cs="Arial"/>
                <w:sz w:val="24"/>
                <w:szCs w:val="24"/>
              </w:rPr>
              <w:t xml:space="preserve">support </w:t>
            </w:r>
            <w:r w:rsidR="001E4548" w:rsidRPr="001E4548">
              <w:rPr>
                <w:rFonts w:ascii="Arial" w:hAnsi="Arial" w:cs="Arial"/>
                <w:sz w:val="24"/>
                <w:szCs w:val="24"/>
              </w:rPr>
              <w:t xml:space="preserve">affected </w:t>
            </w:r>
            <w:r w:rsidRPr="001E4548">
              <w:rPr>
                <w:rFonts w:ascii="Arial" w:hAnsi="Arial" w:cs="Arial"/>
                <w:sz w:val="24"/>
                <w:szCs w:val="24"/>
              </w:rPr>
              <w:t>communities.</w:t>
            </w:r>
          </w:p>
        </w:tc>
        <w:tc>
          <w:tcPr>
            <w:tcW w:w="1134" w:type="dxa"/>
          </w:tcPr>
          <w:p w14:paraId="0B5DF28E" w14:textId="77777777" w:rsidR="008F624A" w:rsidRDefault="008F624A" w:rsidP="00CC3930">
            <w:pPr>
              <w:rPr>
                <w:rFonts w:ascii="Arial" w:hAnsi="Arial" w:cs="Arial"/>
                <w:sz w:val="24"/>
                <w:szCs w:val="24"/>
              </w:rPr>
            </w:pPr>
          </w:p>
          <w:p w14:paraId="56531CCA" w14:textId="77777777" w:rsidR="001E4548" w:rsidRDefault="001E4548" w:rsidP="00CC3930">
            <w:pPr>
              <w:rPr>
                <w:rFonts w:ascii="Arial" w:hAnsi="Arial" w:cs="Arial"/>
                <w:sz w:val="24"/>
                <w:szCs w:val="24"/>
              </w:rPr>
            </w:pPr>
          </w:p>
          <w:p w14:paraId="666F0514" w14:textId="77777777" w:rsidR="001E4548" w:rsidRDefault="001E4548" w:rsidP="00CC3930">
            <w:pPr>
              <w:rPr>
                <w:rFonts w:ascii="Arial" w:hAnsi="Arial" w:cs="Arial"/>
                <w:sz w:val="24"/>
                <w:szCs w:val="24"/>
              </w:rPr>
            </w:pPr>
          </w:p>
          <w:p w14:paraId="50F7B00D" w14:textId="77777777" w:rsidR="001E4548" w:rsidRDefault="001E4548" w:rsidP="00CC3930">
            <w:pPr>
              <w:rPr>
                <w:rFonts w:ascii="Arial" w:hAnsi="Arial" w:cs="Arial"/>
                <w:sz w:val="24"/>
                <w:szCs w:val="24"/>
              </w:rPr>
            </w:pPr>
            <w:r>
              <w:rPr>
                <w:rFonts w:ascii="Arial" w:hAnsi="Arial" w:cs="Arial"/>
                <w:sz w:val="24"/>
                <w:szCs w:val="24"/>
              </w:rPr>
              <w:t>Sub group</w:t>
            </w:r>
          </w:p>
          <w:p w14:paraId="3120309D" w14:textId="77777777" w:rsidR="00311249" w:rsidRDefault="00311249" w:rsidP="00CC3930">
            <w:pPr>
              <w:rPr>
                <w:rFonts w:ascii="Arial" w:hAnsi="Arial" w:cs="Arial"/>
                <w:sz w:val="24"/>
                <w:szCs w:val="24"/>
              </w:rPr>
            </w:pPr>
          </w:p>
          <w:p w14:paraId="598E58A0" w14:textId="6FDA9F5A" w:rsidR="001E4548" w:rsidRPr="009F2B81" w:rsidRDefault="001E4548" w:rsidP="00CC3930">
            <w:pPr>
              <w:rPr>
                <w:rFonts w:ascii="Arial" w:hAnsi="Arial" w:cs="Arial"/>
                <w:sz w:val="24"/>
                <w:szCs w:val="24"/>
              </w:rPr>
            </w:pPr>
            <w:r>
              <w:rPr>
                <w:rFonts w:ascii="Arial" w:hAnsi="Arial" w:cs="Arial"/>
                <w:sz w:val="24"/>
                <w:szCs w:val="24"/>
              </w:rPr>
              <w:t>ID</w:t>
            </w:r>
          </w:p>
        </w:tc>
      </w:tr>
      <w:tr w:rsidR="008C4249" w:rsidRPr="009F2B81" w14:paraId="76434526" w14:textId="77777777" w:rsidTr="002B41C9">
        <w:tc>
          <w:tcPr>
            <w:tcW w:w="1985" w:type="dxa"/>
          </w:tcPr>
          <w:p w14:paraId="181DDD61" w14:textId="099FA38E" w:rsidR="008C4249" w:rsidRPr="009F2B81" w:rsidRDefault="00C23CA3" w:rsidP="008C4249">
            <w:pPr>
              <w:rPr>
                <w:rFonts w:ascii="Arial" w:hAnsi="Arial" w:cs="Arial"/>
                <w:sz w:val="24"/>
                <w:szCs w:val="24"/>
              </w:rPr>
            </w:pPr>
            <w:r>
              <w:rPr>
                <w:rFonts w:ascii="Arial" w:hAnsi="Arial" w:cs="Arial"/>
                <w:sz w:val="24"/>
                <w:szCs w:val="24"/>
              </w:rPr>
              <w:t>Gala</w:t>
            </w:r>
          </w:p>
        </w:tc>
        <w:tc>
          <w:tcPr>
            <w:tcW w:w="7088" w:type="dxa"/>
          </w:tcPr>
          <w:p w14:paraId="0784F5F2" w14:textId="77777777" w:rsidR="001E4548" w:rsidRPr="001E4548" w:rsidRDefault="001E4548" w:rsidP="001E4548">
            <w:pPr>
              <w:pStyle w:val="ListParagraph"/>
              <w:numPr>
                <w:ilvl w:val="0"/>
                <w:numId w:val="58"/>
              </w:numPr>
              <w:autoSpaceDE w:val="0"/>
              <w:autoSpaceDN w:val="0"/>
              <w:contextualSpacing w:val="0"/>
              <w:rPr>
                <w:rFonts w:ascii="Arial" w:hAnsi="Arial" w:cs="Arial"/>
                <w:sz w:val="24"/>
                <w:szCs w:val="24"/>
              </w:rPr>
            </w:pPr>
            <w:r w:rsidRPr="001E4548">
              <w:rPr>
                <w:rFonts w:ascii="Arial" w:hAnsi="Arial" w:cs="Arial"/>
                <w:sz w:val="24"/>
                <w:szCs w:val="24"/>
              </w:rPr>
              <w:t>Work Parties were well attended.  There were 10 new volunteers involved. Craig felt that speaking to people face to face helped to recruit volunteers.</w:t>
            </w:r>
          </w:p>
          <w:p w14:paraId="12DBF818" w14:textId="620B0F5C" w:rsidR="001E4548" w:rsidRPr="001E4548" w:rsidRDefault="001E4548" w:rsidP="001E4548">
            <w:pPr>
              <w:pStyle w:val="ListParagraph"/>
              <w:numPr>
                <w:ilvl w:val="0"/>
                <w:numId w:val="58"/>
              </w:numPr>
              <w:autoSpaceDE w:val="0"/>
              <w:autoSpaceDN w:val="0"/>
              <w:contextualSpacing w:val="0"/>
              <w:rPr>
                <w:rFonts w:ascii="Arial" w:hAnsi="Arial" w:cs="Arial"/>
                <w:sz w:val="24"/>
                <w:szCs w:val="24"/>
              </w:rPr>
            </w:pPr>
            <w:r w:rsidRPr="001E4548">
              <w:rPr>
                <w:rFonts w:ascii="Arial" w:hAnsi="Arial" w:cs="Arial"/>
                <w:sz w:val="24"/>
                <w:szCs w:val="24"/>
              </w:rPr>
              <w:t>Thanks to John Hitchcock’s team, the Marquee was erected and dismantled dry before being stored.</w:t>
            </w:r>
          </w:p>
          <w:p w14:paraId="1BC96685" w14:textId="77719AE0" w:rsidR="001E4548" w:rsidRPr="001E4548" w:rsidRDefault="001E4548" w:rsidP="001E4548">
            <w:pPr>
              <w:pStyle w:val="ListParagraph"/>
              <w:numPr>
                <w:ilvl w:val="0"/>
                <w:numId w:val="58"/>
              </w:numPr>
              <w:autoSpaceDE w:val="0"/>
              <w:autoSpaceDN w:val="0"/>
              <w:contextualSpacing w:val="0"/>
              <w:rPr>
                <w:rFonts w:ascii="Arial" w:hAnsi="Arial" w:cs="Arial"/>
                <w:sz w:val="24"/>
                <w:szCs w:val="24"/>
              </w:rPr>
            </w:pPr>
            <w:r w:rsidRPr="001E4548">
              <w:rPr>
                <w:rFonts w:ascii="Arial" w:hAnsi="Arial" w:cs="Arial"/>
                <w:sz w:val="24"/>
                <w:szCs w:val="24"/>
              </w:rPr>
              <w:t xml:space="preserve">The Ceilidh band were very good, although numbers attending the Ceilidh seemed lower than previous years. </w:t>
            </w:r>
            <w:r w:rsidRPr="001E4548">
              <w:rPr>
                <w:rFonts w:ascii="Arial" w:hAnsi="Arial" w:cs="Arial"/>
                <w:sz w:val="24"/>
                <w:szCs w:val="24"/>
              </w:rPr>
              <w:lastRenderedPageBreak/>
              <w:t>The Crynoch band had been booked again for next year on Saturday 2</w:t>
            </w:r>
            <w:r w:rsidRPr="001E4548">
              <w:rPr>
                <w:rFonts w:ascii="Arial" w:hAnsi="Arial" w:cs="Arial"/>
                <w:sz w:val="24"/>
                <w:szCs w:val="24"/>
                <w:vertAlign w:val="superscript"/>
              </w:rPr>
              <w:t>nd</w:t>
            </w:r>
            <w:r w:rsidRPr="001E4548">
              <w:rPr>
                <w:rFonts w:ascii="Arial" w:hAnsi="Arial" w:cs="Arial"/>
                <w:sz w:val="24"/>
                <w:szCs w:val="24"/>
              </w:rPr>
              <w:t xml:space="preserve"> August. </w:t>
            </w:r>
          </w:p>
          <w:p w14:paraId="56F7878F" w14:textId="77777777" w:rsidR="005030B9" w:rsidRPr="001E4548" w:rsidRDefault="001E4548" w:rsidP="001E4548">
            <w:pPr>
              <w:pStyle w:val="ListParagraph"/>
              <w:numPr>
                <w:ilvl w:val="0"/>
                <w:numId w:val="58"/>
              </w:numPr>
              <w:autoSpaceDE w:val="0"/>
              <w:autoSpaceDN w:val="0"/>
              <w:contextualSpacing w:val="0"/>
              <w:rPr>
                <w:rFonts w:ascii="Arial" w:hAnsi="Arial" w:cs="Arial"/>
                <w:sz w:val="24"/>
                <w:szCs w:val="24"/>
              </w:rPr>
            </w:pPr>
            <w:r w:rsidRPr="001E4548">
              <w:rPr>
                <w:rFonts w:ascii="Arial" w:hAnsi="Arial" w:cs="Arial"/>
                <w:sz w:val="24"/>
                <w:szCs w:val="24"/>
              </w:rPr>
              <w:t>The teas went well, but the price would be increased to £2 next year.</w:t>
            </w:r>
          </w:p>
          <w:p w14:paraId="4CC28291" w14:textId="606CA344" w:rsidR="001E4548" w:rsidRPr="005030B9" w:rsidRDefault="001E4548" w:rsidP="001E4548">
            <w:pPr>
              <w:pStyle w:val="ListParagraph"/>
              <w:numPr>
                <w:ilvl w:val="0"/>
                <w:numId w:val="58"/>
              </w:numPr>
              <w:autoSpaceDE w:val="0"/>
              <w:autoSpaceDN w:val="0"/>
              <w:contextualSpacing w:val="0"/>
              <w:rPr>
                <w:rFonts w:ascii="Arial" w:hAnsi="Arial" w:cs="Arial"/>
                <w:sz w:val="24"/>
                <w:szCs w:val="24"/>
              </w:rPr>
            </w:pPr>
            <w:r w:rsidRPr="001E4548">
              <w:rPr>
                <w:rFonts w:ascii="Arial" w:hAnsi="Arial" w:cs="Arial"/>
                <w:sz w:val="24"/>
                <w:szCs w:val="24"/>
              </w:rPr>
              <w:t>The Saturday afternoon bar would be reinstated next year.</w:t>
            </w:r>
            <w:r>
              <w:rPr>
                <w:rFonts w:ascii="Arial" w:hAnsi="Arial" w:cs="Arial"/>
                <w:sz w:val="20"/>
                <w:szCs w:val="20"/>
              </w:rPr>
              <w:t xml:space="preserve"> </w:t>
            </w:r>
          </w:p>
        </w:tc>
        <w:tc>
          <w:tcPr>
            <w:tcW w:w="1134" w:type="dxa"/>
          </w:tcPr>
          <w:p w14:paraId="2447D22E" w14:textId="43182CFD" w:rsidR="008C4249" w:rsidRPr="009F2B81" w:rsidRDefault="008C4249" w:rsidP="008C4249">
            <w:pPr>
              <w:jc w:val="both"/>
              <w:rPr>
                <w:rFonts w:ascii="Arial" w:hAnsi="Arial" w:cs="Arial"/>
                <w:sz w:val="24"/>
                <w:szCs w:val="24"/>
              </w:rPr>
            </w:pPr>
          </w:p>
          <w:p w14:paraId="6102CEE9" w14:textId="77777777" w:rsidR="00CE4192" w:rsidRPr="009F2B81" w:rsidRDefault="00CE4192" w:rsidP="008C4249">
            <w:pPr>
              <w:jc w:val="both"/>
              <w:rPr>
                <w:rFonts w:ascii="Arial" w:hAnsi="Arial" w:cs="Arial"/>
                <w:sz w:val="24"/>
                <w:szCs w:val="24"/>
              </w:rPr>
            </w:pPr>
          </w:p>
          <w:p w14:paraId="726810F5" w14:textId="22D97F0F" w:rsidR="008C4249" w:rsidRDefault="008C4249" w:rsidP="008C4249">
            <w:pPr>
              <w:jc w:val="both"/>
              <w:rPr>
                <w:rFonts w:ascii="Arial" w:hAnsi="Arial" w:cs="Arial"/>
                <w:sz w:val="24"/>
                <w:szCs w:val="24"/>
              </w:rPr>
            </w:pPr>
          </w:p>
          <w:p w14:paraId="01D404A4" w14:textId="77777777" w:rsidR="00311249" w:rsidRDefault="00311249" w:rsidP="008C4249">
            <w:pPr>
              <w:jc w:val="both"/>
              <w:rPr>
                <w:rFonts w:ascii="Arial" w:hAnsi="Arial" w:cs="Arial"/>
                <w:sz w:val="24"/>
                <w:szCs w:val="24"/>
              </w:rPr>
            </w:pPr>
          </w:p>
          <w:p w14:paraId="703EB466" w14:textId="77777777" w:rsidR="00311249" w:rsidRDefault="00311249" w:rsidP="008C4249">
            <w:pPr>
              <w:jc w:val="both"/>
              <w:rPr>
                <w:rFonts w:ascii="Arial" w:hAnsi="Arial" w:cs="Arial"/>
                <w:sz w:val="24"/>
                <w:szCs w:val="24"/>
              </w:rPr>
            </w:pPr>
          </w:p>
          <w:p w14:paraId="5DB1C18D" w14:textId="77777777" w:rsidR="00311249" w:rsidRDefault="00311249" w:rsidP="008C4249">
            <w:pPr>
              <w:jc w:val="both"/>
              <w:rPr>
                <w:rFonts w:ascii="Arial" w:hAnsi="Arial" w:cs="Arial"/>
                <w:sz w:val="24"/>
                <w:szCs w:val="24"/>
              </w:rPr>
            </w:pPr>
          </w:p>
          <w:p w14:paraId="40E99C69" w14:textId="77777777" w:rsidR="00311249" w:rsidRPr="009F2B81" w:rsidRDefault="00311249" w:rsidP="008C4249">
            <w:pPr>
              <w:jc w:val="both"/>
              <w:rPr>
                <w:rFonts w:ascii="Arial" w:hAnsi="Arial" w:cs="Arial"/>
                <w:sz w:val="24"/>
                <w:szCs w:val="24"/>
              </w:rPr>
            </w:pPr>
          </w:p>
          <w:p w14:paraId="5D17D495" w14:textId="4CC579DE" w:rsidR="00311249" w:rsidRPr="009F2B81" w:rsidRDefault="00311249" w:rsidP="008C4249">
            <w:pPr>
              <w:jc w:val="both"/>
              <w:rPr>
                <w:rFonts w:ascii="Arial" w:hAnsi="Arial" w:cs="Arial"/>
                <w:sz w:val="24"/>
                <w:szCs w:val="24"/>
              </w:rPr>
            </w:pPr>
          </w:p>
        </w:tc>
      </w:tr>
      <w:tr w:rsidR="007D0D41" w:rsidRPr="009F2B81" w14:paraId="33F07CB2" w14:textId="77777777" w:rsidTr="002B41C9">
        <w:tc>
          <w:tcPr>
            <w:tcW w:w="1985" w:type="dxa"/>
          </w:tcPr>
          <w:p w14:paraId="5E756CB0" w14:textId="43E6E359" w:rsidR="007D0D41" w:rsidRDefault="007D0D41" w:rsidP="008C4249">
            <w:pPr>
              <w:rPr>
                <w:rFonts w:ascii="Arial" w:hAnsi="Arial" w:cs="Arial"/>
                <w:sz w:val="24"/>
                <w:szCs w:val="24"/>
              </w:rPr>
            </w:pPr>
            <w:r>
              <w:rPr>
                <w:rFonts w:ascii="Arial" w:hAnsi="Arial" w:cs="Arial"/>
                <w:sz w:val="24"/>
                <w:szCs w:val="24"/>
              </w:rPr>
              <w:t>Pirate Ship</w:t>
            </w:r>
          </w:p>
        </w:tc>
        <w:tc>
          <w:tcPr>
            <w:tcW w:w="7088" w:type="dxa"/>
          </w:tcPr>
          <w:p w14:paraId="59D78942" w14:textId="3D2DE7C6" w:rsidR="007D0D41" w:rsidRPr="001E4548" w:rsidRDefault="001E4548" w:rsidP="000F4815">
            <w:pPr>
              <w:rPr>
                <w:rFonts w:ascii="Arial" w:hAnsi="Arial" w:cs="Arial"/>
                <w:sz w:val="24"/>
                <w:szCs w:val="24"/>
              </w:rPr>
            </w:pPr>
            <w:r>
              <w:rPr>
                <w:rFonts w:ascii="Arial" w:hAnsi="Arial" w:cs="Arial"/>
                <w:sz w:val="24"/>
                <w:szCs w:val="24"/>
              </w:rPr>
              <w:t xml:space="preserve">A bid to the Formartine Area Committee was to be made for a replacement ship. The </w:t>
            </w:r>
            <w:r w:rsidRPr="001E4548">
              <w:rPr>
                <w:rFonts w:ascii="Arial" w:hAnsi="Arial" w:cs="Arial"/>
                <w:sz w:val="24"/>
                <w:szCs w:val="24"/>
              </w:rPr>
              <w:t>Formartine Partnership</w:t>
            </w:r>
            <w:r>
              <w:rPr>
                <w:rFonts w:ascii="Arial" w:hAnsi="Arial" w:cs="Arial"/>
                <w:sz w:val="24"/>
                <w:szCs w:val="24"/>
              </w:rPr>
              <w:t xml:space="preserve"> had </w:t>
            </w:r>
            <w:r w:rsidRPr="001E4548">
              <w:rPr>
                <w:rFonts w:ascii="Arial" w:hAnsi="Arial" w:cs="Arial"/>
                <w:sz w:val="24"/>
                <w:szCs w:val="24"/>
              </w:rPr>
              <w:t>awarded £500 toward the cost.</w:t>
            </w:r>
          </w:p>
        </w:tc>
        <w:tc>
          <w:tcPr>
            <w:tcW w:w="1134" w:type="dxa"/>
          </w:tcPr>
          <w:p w14:paraId="3CB98357" w14:textId="4F921890" w:rsidR="007D0D41" w:rsidRPr="009F2B81" w:rsidRDefault="00311249" w:rsidP="008C4249">
            <w:pPr>
              <w:jc w:val="both"/>
              <w:rPr>
                <w:rFonts w:ascii="Arial" w:hAnsi="Arial" w:cs="Arial"/>
                <w:sz w:val="24"/>
                <w:szCs w:val="24"/>
              </w:rPr>
            </w:pPr>
            <w:r>
              <w:rPr>
                <w:rFonts w:ascii="Arial" w:hAnsi="Arial" w:cs="Arial"/>
                <w:sz w:val="24"/>
                <w:szCs w:val="24"/>
              </w:rPr>
              <w:t>SS</w:t>
            </w:r>
          </w:p>
        </w:tc>
      </w:tr>
      <w:tr w:rsidR="008C4249" w:rsidRPr="009F2B81" w14:paraId="07D665CD" w14:textId="2D36BD08" w:rsidTr="002B41C9">
        <w:tc>
          <w:tcPr>
            <w:tcW w:w="1985" w:type="dxa"/>
          </w:tcPr>
          <w:p w14:paraId="76938FC0" w14:textId="09ED747B" w:rsidR="008C4249" w:rsidRPr="009F2B81" w:rsidRDefault="008C4249" w:rsidP="008C4249">
            <w:pPr>
              <w:rPr>
                <w:rFonts w:ascii="Arial" w:hAnsi="Arial" w:cs="Arial"/>
                <w:sz w:val="24"/>
                <w:szCs w:val="24"/>
              </w:rPr>
            </w:pPr>
            <w:r w:rsidRPr="009F2B81">
              <w:rPr>
                <w:rFonts w:ascii="Arial" w:hAnsi="Arial" w:cs="Arial"/>
                <w:sz w:val="24"/>
                <w:szCs w:val="24"/>
              </w:rPr>
              <w:t>Secretary’s Report and correspondence</w:t>
            </w:r>
          </w:p>
        </w:tc>
        <w:tc>
          <w:tcPr>
            <w:tcW w:w="7088" w:type="dxa"/>
          </w:tcPr>
          <w:p w14:paraId="30AB2EF1" w14:textId="45FBBEE0" w:rsidR="00D93264" w:rsidRPr="00995993" w:rsidRDefault="00D93264" w:rsidP="00D93264">
            <w:pPr>
              <w:pStyle w:val="ListParagraph"/>
              <w:numPr>
                <w:ilvl w:val="0"/>
                <w:numId w:val="61"/>
              </w:numPr>
              <w:rPr>
                <w:rFonts w:ascii="Arial" w:hAnsi="Arial" w:cs="Arial"/>
                <w:sz w:val="24"/>
                <w:szCs w:val="24"/>
              </w:rPr>
            </w:pPr>
            <w:r w:rsidRPr="00995993">
              <w:rPr>
                <w:rFonts w:ascii="Arial" w:hAnsi="Arial" w:cs="Arial"/>
                <w:sz w:val="24"/>
                <w:szCs w:val="24"/>
              </w:rPr>
              <w:t xml:space="preserve">Chris Hovey </w:t>
            </w:r>
            <w:r w:rsidR="0074402A" w:rsidRPr="00995993">
              <w:rPr>
                <w:rFonts w:ascii="Arial" w:hAnsi="Arial" w:cs="Arial"/>
                <w:sz w:val="24"/>
                <w:szCs w:val="24"/>
              </w:rPr>
              <w:t xml:space="preserve">expressed interest </w:t>
            </w:r>
            <w:r w:rsidRPr="00995993">
              <w:rPr>
                <w:rFonts w:ascii="Arial" w:hAnsi="Arial" w:cs="Arial"/>
                <w:sz w:val="24"/>
                <w:szCs w:val="24"/>
              </w:rPr>
              <w:t>in cascading Suicide Prevention training</w:t>
            </w:r>
            <w:r w:rsidR="0074402A" w:rsidRPr="00995993">
              <w:rPr>
                <w:rFonts w:ascii="Arial" w:hAnsi="Arial" w:cs="Arial"/>
                <w:sz w:val="24"/>
                <w:szCs w:val="24"/>
              </w:rPr>
              <w:t>. He was to liaise with Mike Taylor from SAMH.</w:t>
            </w:r>
          </w:p>
          <w:p w14:paraId="2AC15D6E" w14:textId="6BD2F617" w:rsidR="00D93264" w:rsidRPr="00995993" w:rsidRDefault="00D93264" w:rsidP="00D93264">
            <w:pPr>
              <w:pStyle w:val="ListParagraph"/>
              <w:numPr>
                <w:ilvl w:val="0"/>
                <w:numId w:val="61"/>
              </w:numPr>
              <w:rPr>
                <w:rFonts w:ascii="Arial" w:hAnsi="Arial" w:cs="Arial"/>
                <w:sz w:val="24"/>
                <w:szCs w:val="24"/>
              </w:rPr>
            </w:pPr>
            <w:r w:rsidRPr="00995993">
              <w:rPr>
                <w:rFonts w:ascii="Arial" w:hAnsi="Arial" w:cs="Arial"/>
                <w:sz w:val="24"/>
                <w:szCs w:val="24"/>
              </w:rPr>
              <w:t>Thanks to an anonymous donation we will be able to purchase a projector for showing films in the hall</w:t>
            </w:r>
            <w:r w:rsidR="00311249">
              <w:rPr>
                <w:rFonts w:ascii="Arial" w:hAnsi="Arial" w:cs="Arial"/>
                <w:sz w:val="24"/>
                <w:szCs w:val="24"/>
              </w:rPr>
              <w:t xml:space="preserve">. </w:t>
            </w:r>
            <w:r w:rsidR="00311249" w:rsidRPr="00995993">
              <w:rPr>
                <w:rFonts w:ascii="Arial" w:hAnsi="Arial" w:cs="Arial"/>
                <w:sz w:val="24"/>
                <w:szCs w:val="24"/>
              </w:rPr>
              <w:t xml:space="preserve"> </w:t>
            </w:r>
            <w:r w:rsidR="00311249">
              <w:rPr>
                <w:rFonts w:ascii="Arial" w:hAnsi="Arial" w:cs="Arial"/>
                <w:sz w:val="24"/>
                <w:szCs w:val="24"/>
              </w:rPr>
              <w:t>Investigations</w:t>
            </w:r>
            <w:r w:rsidR="00311249" w:rsidRPr="00995993">
              <w:rPr>
                <w:rFonts w:ascii="Arial" w:hAnsi="Arial" w:cs="Arial"/>
                <w:sz w:val="24"/>
                <w:szCs w:val="24"/>
              </w:rPr>
              <w:t xml:space="preserve"> required about </w:t>
            </w:r>
            <w:r w:rsidR="00311249">
              <w:rPr>
                <w:rFonts w:ascii="Arial" w:hAnsi="Arial" w:cs="Arial"/>
                <w:sz w:val="24"/>
                <w:szCs w:val="24"/>
              </w:rPr>
              <w:t>suitable equipment</w:t>
            </w:r>
          </w:p>
          <w:p w14:paraId="572A204C" w14:textId="77777777" w:rsidR="00D93264" w:rsidRPr="00995993" w:rsidRDefault="00D93264" w:rsidP="00D93264">
            <w:pPr>
              <w:pStyle w:val="ListParagraph"/>
              <w:numPr>
                <w:ilvl w:val="0"/>
                <w:numId w:val="61"/>
              </w:numPr>
              <w:rPr>
                <w:rFonts w:ascii="Arial" w:hAnsi="Arial" w:cs="Arial"/>
                <w:sz w:val="24"/>
                <w:szCs w:val="24"/>
              </w:rPr>
            </w:pPr>
            <w:r w:rsidRPr="00995993">
              <w:rPr>
                <w:rFonts w:ascii="Arial" w:hAnsi="Arial" w:cs="Arial"/>
                <w:sz w:val="24"/>
                <w:szCs w:val="24"/>
              </w:rPr>
              <w:t>Following an unacceptably long wait for the public toilets to be repaired a complaint was submitted to the Council. This had been followed up by a visit from a manager.</w:t>
            </w:r>
          </w:p>
          <w:p w14:paraId="0625ED90" w14:textId="77777777" w:rsidR="00D93264" w:rsidRPr="00995993" w:rsidRDefault="00D93264" w:rsidP="00D93264">
            <w:pPr>
              <w:pStyle w:val="ListParagraph"/>
              <w:numPr>
                <w:ilvl w:val="0"/>
                <w:numId w:val="61"/>
              </w:numPr>
              <w:rPr>
                <w:rFonts w:ascii="Arial" w:hAnsi="Arial" w:cs="Arial"/>
                <w:sz w:val="24"/>
                <w:szCs w:val="24"/>
              </w:rPr>
            </w:pPr>
            <w:r w:rsidRPr="00995993">
              <w:rPr>
                <w:rFonts w:ascii="Arial" w:hAnsi="Arial" w:cs="Arial"/>
                <w:sz w:val="24"/>
                <w:szCs w:val="24"/>
              </w:rPr>
              <w:t>Despite numerous emails, we have still not received any information about the future of the old Beach shelter.</w:t>
            </w:r>
          </w:p>
          <w:p w14:paraId="78175AA4" w14:textId="77777777" w:rsidR="00D93264" w:rsidRPr="00995993" w:rsidRDefault="00D93264" w:rsidP="00D93264">
            <w:pPr>
              <w:pStyle w:val="ListParagraph"/>
              <w:numPr>
                <w:ilvl w:val="0"/>
                <w:numId w:val="61"/>
              </w:numPr>
              <w:rPr>
                <w:rFonts w:ascii="Arial" w:hAnsi="Arial" w:cs="Arial"/>
                <w:sz w:val="24"/>
                <w:szCs w:val="24"/>
              </w:rPr>
            </w:pPr>
            <w:r w:rsidRPr="00995993">
              <w:rPr>
                <w:rFonts w:ascii="Arial" w:hAnsi="Arial" w:cs="Arial"/>
                <w:sz w:val="24"/>
                <w:szCs w:val="24"/>
              </w:rPr>
              <w:t>The Event Safety Plan for the annual bonfire and fireworks Public Entertainments Licence had required multiple amendments. Volunteer tasks required to have named persons.</w:t>
            </w:r>
          </w:p>
          <w:p w14:paraId="32FD41A9" w14:textId="77777777" w:rsidR="00D93264" w:rsidRPr="00995993" w:rsidRDefault="00D93264" w:rsidP="00D93264">
            <w:pPr>
              <w:pStyle w:val="ListParagraph"/>
              <w:numPr>
                <w:ilvl w:val="0"/>
                <w:numId w:val="61"/>
              </w:numPr>
              <w:rPr>
                <w:rFonts w:ascii="Arial" w:hAnsi="Arial" w:cs="Arial"/>
                <w:sz w:val="24"/>
                <w:szCs w:val="24"/>
              </w:rPr>
            </w:pPr>
            <w:r w:rsidRPr="00995993">
              <w:rPr>
                <w:rFonts w:ascii="Arial" w:hAnsi="Arial" w:cs="Arial"/>
                <w:sz w:val="24"/>
                <w:szCs w:val="24"/>
              </w:rPr>
              <w:t xml:space="preserve">Following our request for assistance, Peter Coldwell, an officer from the North East Scotland Coastal Trail project would be making a site visit to look at the Collieston paths. </w:t>
            </w:r>
          </w:p>
          <w:p w14:paraId="38CCC271" w14:textId="18386F82" w:rsidR="00D93264" w:rsidRPr="00995993" w:rsidRDefault="00D93264" w:rsidP="00D93264">
            <w:pPr>
              <w:pStyle w:val="ListParagraph"/>
              <w:numPr>
                <w:ilvl w:val="0"/>
                <w:numId w:val="61"/>
              </w:numPr>
              <w:rPr>
                <w:rFonts w:ascii="Arial" w:hAnsi="Arial" w:cs="Arial"/>
                <w:sz w:val="24"/>
                <w:szCs w:val="24"/>
              </w:rPr>
            </w:pPr>
            <w:r w:rsidRPr="00995993">
              <w:rPr>
                <w:rFonts w:ascii="Arial" w:hAnsi="Arial" w:cs="Arial"/>
                <w:sz w:val="24"/>
                <w:szCs w:val="24"/>
              </w:rPr>
              <w:t xml:space="preserve">Paula Webber, the Cruden Bay Harbour Master had asked whether the Pier and Harbour could be used for Cold Water practical training for children and young people. This would be followed by theoretical training in the Community Centre. </w:t>
            </w:r>
            <w:r w:rsidRPr="00763E4E">
              <w:rPr>
                <w:rFonts w:ascii="Arial" w:hAnsi="Arial" w:cs="Arial"/>
                <w:color w:val="000000" w:themeColor="text1"/>
                <w:sz w:val="24"/>
                <w:szCs w:val="24"/>
              </w:rPr>
              <w:t>The Community Council agreed to pay the hall rental charge</w:t>
            </w:r>
            <w:r w:rsidR="00763E4E">
              <w:rPr>
                <w:rFonts w:ascii="Arial" w:hAnsi="Arial" w:cs="Arial"/>
                <w:color w:val="000000" w:themeColor="text1"/>
                <w:sz w:val="24"/>
                <w:szCs w:val="24"/>
              </w:rPr>
              <w:t>.</w:t>
            </w:r>
          </w:p>
          <w:p w14:paraId="224C3EEC" w14:textId="77777777" w:rsidR="00D93264" w:rsidRPr="00995993" w:rsidRDefault="00D93264" w:rsidP="00D93264">
            <w:pPr>
              <w:pStyle w:val="ListParagraph"/>
              <w:numPr>
                <w:ilvl w:val="0"/>
                <w:numId w:val="61"/>
              </w:numPr>
              <w:rPr>
                <w:rFonts w:ascii="Arial" w:hAnsi="Arial" w:cs="Arial"/>
                <w:sz w:val="24"/>
                <w:szCs w:val="24"/>
              </w:rPr>
            </w:pPr>
            <w:r w:rsidRPr="00995993">
              <w:rPr>
                <w:rFonts w:ascii="Arial" w:hAnsi="Arial" w:cs="Arial"/>
                <w:sz w:val="24"/>
                <w:szCs w:val="24"/>
              </w:rPr>
              <w:t xml:space="preserve">Following a minor road accident the Roads Department had been asked whether traffic calming measures could be installed on the village approach road by the Reserve entrance road. Unfortunately, this was not possible. </w:t>
            </w:r>
          </w:p>
          <w:p w14:paraId="62169D5A" w14:textId="77777777" w:rsidR="00D93264" w:rsidRPr="00995993" w:rsidRDefault="00D93264" w:rsidP="00D93264">
            <w:pPr>
              <w:pStyle w:val="ListParagraph"/>
              <w:numPr>
                <w:ilvl w:val="0"/>
                <w:numId w:val="61"/>
              </w:numPr>
              <w:rPr>
                <w:rFonts w:ascii="Arial" w:hAnsi="Arial" w:cs="Arial"/>
                <w:sz w:val="24"/>
                <w:szCs w:val="24"/>
              </w:rPr>
            </w:pPr>
            <w:r w:rsidRPr="00995993">
              <w:rPr>
                <w:rFonts w:ascii="Arial" w:hAnsi="Arial" w:cs="Arial"/>
                <w:sz w:val="24"/>
                <w:szCs w:val="24"/>
              </w:rPr>
              <w:t>The wreath had been ordered for Remembrance Day. (Monday 11</w:t>
            </w:r>
            <w:r w:rsidRPr="00995993">
              <w:rPr>
                <w:rFonts w:ascii="Arial" w:hAnsi="Arial" w:cs="Arial"/>
                <w:sz w:val="24"/>
                <w:szCs w:val="24"/>
                <w:vertAlign w:val="superscript"/>
              </w:rPr>
              <w:t>th</w:t>
            </w:r>
            <w:r w:rsidRPr="00995993">
              <w:rPr>
                <w:rFonts w:ascii="Arial" w:hAnsi="Arial" w:cs="Arial"/>
                <w:sz w:val="24"/>
                <w:szCs w:val="24"/>
              </w:rPr>
              <w:t xml:space="preserve"> November)</w:t>
            </w:r>
          </w:p>
          <w:p w14:paraId="189F79B0" w14:textId="77777777" w:rsidR="00D93264" w:rsidRPr="00995993" w:rsidRDefault="00D93264" w:rsidP="00D93264">
            <w:pPr>
              <w:pStyle w:val="ListParagraph"/>
              <w:numPr>
                <w:ilvl w:val="0"/>
                <w:numId w:val="61"/>
              </w:numPr>
              <w:rPr>
                <w:rFonts w:ascii="Arial" w:hAnsi="Arial" w:cs="Arial"/>
                <w:sz w:val="24"/>
                <w:szCs w:val="24"/>
              </w:rPr>
            </w:pPr>
            <w:r w:rsidRPr="00995993">
              <w:rPr>
                <w:rFonts w:ascii="Arial" w:hAnsi="Arial" w:cs="Arial"/>
                <w:sz w:val="24"/>
                <w:szCs w:val="24"/>
              </w:rPr>
              <w:t>The price list for 2024 Fireworks had been received. The hall has been booked for either the 2</w:t>
            </w:r>
            <w:r w:rsidRPr="00995993">
              <w:rPr>
                <w:rFonts w:ascii="Arial" w:hAnsi="Arial" w:cs="Arial"/>
                <w:sz w:val="24"/>
                <w:szCs w:val="24"/>
                <w:vertAlign w:val="superscript"/>
              </w:rPr>
              <w:t>nd</w:t>
            </w:r>
            <w:r w:rsidRPr="00995993">
              <w:rPr>
                <w:rFonts w:ascii="Arial" w:hAnsi="Arial" w:cs="Arial"/>
                <w:sz w:val="24"/>
                <w:szCs w:val="24"/>
              </w:rPr>
              <w:t xml:space="preserve"> or 9</w:t>
            </w:r>
            <w:r w:rsidRPr="00995993">
              <w:rPr>
                <w:rFonts w:ascii="Arial" w:hAnsi="Arial" w:cs="Arial"/>
                <w:sz w:val="24"/>
                <w:szCs w:val="24"/>
                <w:vertAlign w:val="superscript"/>
              </w:rPr>
              <w:t>th</w:t>
            </w:r>
            <w:r w:rsidRPr="00995993">
              <w:rPr>
                <w:rFonts w:ascii="Arial" w:hAnsi="Arial" w:cs="Arial"/>
                <w:sz w:val="24"/>
                <w:szCs w:val="24"/>
              </w:rPr>
              <w:t xml:space="preserve"> November – if required.</w:t>
            </w:r>
          </w:p>
          <w:p w14:paraId="390C0F4F" w14:textId="7F276C50" w:rsidR="00D93264" w:rsidRPr="00995993" w:rsidRDefault="00D93264" w:rsidP="00D93264">
            <w:pPr>
              <w:pStyle w:val="ListParagraph"/>
              <w:numPr>
                <w:ilvl w:val="0"/>
                <w:numId w:val="61"/>
              </w:numPr>
              <w:rPr>
                <w:rFonts w:ascii="Arial" w:hAnsi="Arial" w:cs="Arial"/>
                <w:sz w:val="24"/>
                <w:szCs w:val="24"/>
              </w:rPr>
            </w:pPr>
            <w:r w:rsidRPr="00995993">
              <w:rPr>
                <w:rFonts w:ascii="Arial" w:hAnsi="Arial" w:cs="Arial"/>
                <w:sz w:val="24"/>
                <w:szCs w:val="24"/>
              </w:rPr>
              <w:t xml:space="preserve">The Area Office had passed on a link should communities want to order a bulk supply of dog poo bags. </w:t>
            </w:r>
            <w:r w:rsidR="00763E4E">
              <w:rPr>
                <w:rFonts w:ascii="Arial" w:hAnsi="Arial" w:cs="Arial"/>
                <w:sz w:val="24"/>
                <w:szCs w:val="24"/>
              </w:rPr>
              <w:t>Agreed to purchase.</w:t>
            </w:r>
          </w:p>
          <w:p w14:paraId="1EB41049" w14:textId="2B970C67" w:rsidR="00D93264" w:rsidRPr="00995993" w:rsidRDefault="00D93264" w:rsidP="00D93264">
            <w:pPr>
              <w:pStyle w:val="ListParagraph"/>
              <w:numPr>
                <w:ilvl w:val="0"/>
                <w:numId w:val="61"/>
              </w:numPr>
              <w:rPr>
                <w:rFonts w:ascii="Arial" w:hAnsi="Arial" w:cs="Arial"/>
                <w:color w:val="FF0000"/>
                <w:sz w:val="24"/>
                <w:szCs w:val="24"/>
              </w:rPr>
            </w:pPr>
            <w:r w:rsidRPr="00995993">
              <w:rPr>
                <w:rFonts w:ascii="Arial" w:hAnsi="Arial" w:cs="Arial"/>
                <w:sz w:val="24"/>
                <w:szCs w:val="24"/>
              </w:rPr>
              <w:t xml:space="preserve">The Family Craft nights had started again for the winter months. Bookings had been made by the Community Council. Families would be paying a small cost to cover </w:t>
            </w:r>
            <w:r w:rsidRPr="00995993">
              <w:rPr>
                <w:rFonts w:ascii="Arial" w:hAnsi="Arial" w:cs="Arial"/>
                <w:sz w:val="24"/>
                <w:szCs w:val="24"/>
              </w:rPr>
              <w:lastRenderedPageBreak/>
              <w:t>expenses</w:t>
            </w:r>
            <w:r w:rsidRPr="00995993">
              <w:rPr>
                <w:rFonts w:ascii="Arial" w:hAnsi="Arial" w:cs="Arial"/>
                <w:color w:val="FF0000"/>
                <w:sz w:val="24"/>
                <w:szCs w:val="24"/>
              </w:rPr>
              <w:t xml:space="preserve">. </w:t>
            </w:r>
            <w:r w:rsidRPr="00763E4E">
              <w:rPr>
                <w:rFonts w:ascii="Arial" w:hAnsi="Arial" w:cs="Arial"/>
                <w:color w:val="000000" w:themeColor="text1"/>
                <w:sz w:val="24"/>
                <w:szCs w:val="24"/>
              </w:rPr>
              <w:t>The Community Council agreed to pay the hall rental charge</w:t>
            </w:r>
            <w:r w:rsidR="00763E4E" w:rsidRPr="00763E4E">
              <w:rPr>
                <w:rFonts w:ascii="Arial" w:hAnsi="Arial" w:cs="Arial"/>
                <w:color w:val="000000" w:themeColor="text1"/>
                <w:sz w:val="24"/>
                <w:szCs w:val="24"/>
              </w:rPr>
              <w:t>.</w:t>
            </w:r>
          </w:p>
          <w:p w14:paraId="7CE1780A" w14:textId="77777777" w:rsidR="00D93264" w:rsidRPr="00763E4E" w:rsidRDefault="00D93264" w:rsidP="00D93264">
            <w:pPr>
              <w:pStyle w:val="ListParagraph"/>
              <w:numPr>
                <w:ilvl w:val="0"/>
                <w:numId w:val="61"/>
              </w:numPr>
              <w:rPr>
                <w:rFonts w:ascii="Arial" w:hAnsi="Arial" w:cs="Arial"/>
                <w:color w:val="000000" w:themeColor="text1"/>
                <w:sz w:val="24"/>
                <w:szCs w:val="24"/>
              </w:rPr>
            </w:pPr>
            <w:r w:rsidRPr="00995993">
              <w:rPr>
                <w:rFonts w:ascii="Arial" w:hAnsi="Arial" w:cs="Arial"/>
                <w:sz w:val="24"/>
                <w:szCs w:val="24"/>
              </w:rPr>
              <w:t>A Macmillan coffee morning was to held on 25</w:t>
            </w:r>
            <w:r w:rsidRPr="00995993">
              <w:rPr>
                <w:rFonts w:ascii="Arial" w:hAnsi="Arial" w:cs="Arial"/>
                <w:sz w:val="24"/>
                <w:szCs w:val="24"/>
                <w:vertAlign w:val="superscript"/>
              </w:rPr>
              <w:t>th</w:t>
            </w:r>
            <w:r w:rsidRPr="00995993">
              <w:rPr>
                <w:rFonts w:ascii="Arial" w:hAnsi="Arial" w:cs="Arial"/>
                <w:sz w:val="24"/>
                <w:szCs w:val="24"/>
              </w:rPr>
              <w:t xml:space="preserve"> September. </w:t>
            </w:r>
            <w:r w:rsidRPr="00763E4E">
              <w:rPr>
                <w:rFonts w:ascii="Arial" w:hAnsi="Arial" w:cs="Arial"/>
                <w:color w:val="000000" w:themeColor="text1"/>
                <w:sz w:val="24"/>
                <w:szCs w:val="24"/>
              </w:rPr>
              <w:t>The Community Council agreed dates for the fortnightly drop in coffee mornings over the winter.</w:t>
            </w:r>
          </w:p>
          <w:p w14:paraId="70C70853" w14:textId="1524AAC1" w:rsidR="00D93264" w:rsidRPr="00763E4E" w:rsidRDefault="00D93264" w:rsidP="00D93264">
            <w:pPr>
              <w:pStyle w:val="ListParagraph"/>
              <w:numPr>
                <w:ilvl w:val="0"/>
                <w:numId w:val="61"/>
              </w:numPr>
              <w:rPr>
                <w:rFonts w:ascii="Arial" w:hAnsi="Arial" w:cs="Arial"/>
                <w:color w:val="000000" w:themeColor="text1"/>
                <w:sz w:val="24"/>
                <w:szCs w:val="24"/>
              </w:rPr>
            </w:pPr>
            <w:r w:rsidRPr="00763E4E">
              <w:rPr>
                <w:rFonts w:ascii="Arial" w:hAnsi="Arial" w:cs="Arial"/>
                <w:color w:val="000000" w:themeColor="text1"/>
                <w:sz w:val="24"/>
                <w:szCs w:val="24"/>
              </w:rPr>
              <w:t>Gala – Street musician</w:t>
            </w:r>
            <w:r w:rsidR="00763E4E">
              <w:rPr>
                <w:rFonts w:ascii="Arial" w:hAnsi="Arial" w:cs="Arial"/>
                <w:color w:val="000000" w:themeColor="text1"/>
                <w:sz w:val="24"/>
                <w:szCs w:val="24"/>
              </w:rPr>
              <w:t xml:space="preserve"> for the Saturday afternoon.</w:t>
            </w:r>
          </w:p>
          <w:p w14:paraId="1237ABA2" w14:textId="262E8AA6" w:rsidR="00D93264" w:rsidRPr="00763E4E" w:rsidRDefault="00D93264" w:rsidP="00D93264">
            <w:pPr>
              <w:rPr>
                <w:rFonts w:ascii="Arial" w:hAnsi="Arial" w:cs="Arial"/>
                <w:color w:val="000000" w:themeColor="text1"/>
                <w:sz w:val="24"/>
                <w:szCs w:val="24"/>
              </w:rPr>
            </w:pPr>
            <w:r w:rsidRPr="00763E4E">
              <w:rPr>
                <w:rFonts w:ascii="Arial" w:hAnsi="Arial" w:cs="Arial"/>
                <w:color w:val="000000" w:themeColor="text1"/>
                <w:sz w:val="24"/>
                <w:szCs w:val="24"/>
              </w:rPr>
              <w:t>Correspondence</w:t>
            </w:r>
          </w:p>
          <w:p w14:paraId="133EA37F"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Sally Sheehan to Moira Beverely, Aberdeenshire Council re paths project</w:t>
            </w:r>
          </w:p>
          <w:p w14:paraId="6512EB58"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Claire Young, Area Office ref election posters</w:t>
            </w:r>
          </w:p>
          <w:p w14:paraId="21DB6F41"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Play Safety – Play Park inspection report</w:t>
            </w:r>
          </w:p>
          <w:p w14:paraId="7A47D3BF"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Sally Sheehan to Ward Councillors re cost of play park inspection reports</w:t>
            </w:r>
          </w:p>
          <w:p w14:paraId="30933D00"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Aberdeenshire Council – Rural Communities Challenge Fund open</w:t>
            </w:r>
          </w:p>
          <w:p w14:paraId="1B97F129"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Ken Duncan, Aberdeenshire Council – list of grant recipients from CCF</w:t>
            </w:r>
          </w:p>
          <w:p w14:paraId="2F0B624D"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Michael Milligan, Estate Factor re leak in Low Town</w:t>
            </w:r>
          </w:p>
          <w:p w14:paraId="62C6E47C"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Roger Berl re Cruden Bay playpark equipment</w:t>
            </w:r>
          </w:p>
          <w:p w14:paraId="033851F3"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Malcolm White, Outdoor Access &amp; Countryside Team re Paths for All grant</w:t>
            </w:r>
          </w:p>
          <w:p w14:paraId="22AC9625"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Irene Jamieson re CMTC takings and suggested donations</w:t>
            </w:r>
          </w:p>
          <w:p w14:paraId="5208CC21"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Police Scotland monthly report</w:t>
            </w:r>
          </w:p>
          <w:p w14:paraId="368BF1CB"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Mike Taylor SAMH re Suicide Protection training</w:t>
            </w:r>
          </w:p>
          <w:p w14:paraId="31C7D07D"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Chris Hovey re above</w:t>
            </w:r>
          </w:p>
          <w:p w14:paraId="599619C9"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Claire Young Area Office - Community Council election posters</w:t>
            </w:r>
          </w:p>
          <w:p w14:paraId="6E680DB5"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Beth Thomson re flooded road</w:t>
            </w:r>
          </w:p>
          <w:p w14:paraId="28E2C2DB"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Various re Pirate ship</w:t>
            </w:r>
          </w:p>
          <w:p w14:paraId="1E5A06D4"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Various re Gala</w:t>
            </w:r>
          </w:p>
          <w:p w14:paraId="7EC4C07D"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Graham Gibson, Amey – July to September roadworks on NE Trunk Road Network</w:t>
            </w:r>
          </w:p>
          <w:p w14:paraId="5D197491"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Aberdeenshire Council – Masterplan Consent Areas – Statement of Consideration</w:t>
            </w:r>
          </w:p>
          <w:p w14:paraId="3499D3F1"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Michael Milligan – revised map of Slains ownership</w:t>
            </w:r>
          </w:p>
          <w:p w14:paraId="0C64824C"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Aberdeenshire Council funded first aid training at Ellon Church</w:t>
            </w:r>
          </w:p>
          <w:p w14:paraId="06E74480"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Chris Hovey – Suicide prevention poster</w:t>
            </w:r>
          </w:p>
          <w:p w14:paraId="713BA063"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Sally Sheehan- Mental health first aid training</w:t>
            </w:r>
          </w:p>
          <w:p w14:paraId="1784F785"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Alan Clark, Team Leader, Facilities Management – re Public Convenience problem</w:t>
            </w:r>
          </w:p>
          <w:p w14:paraId="63185F0A"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Anne Buchan, Roads – no progress on Low Town water leak</w:t>
            </w:r>
          </w:p>
          <w:p w14:paraId="3902E58A"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Licensing, Aberdeenshire Council – Licence for Gala</w:t>
            </w:r>
          </w:p>
          <w:p w14:paraId="3F2CAFFB"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Licensing, Aberdeenshire Council – Firework Display conditions</w:t>
            </w:r>
          </w:p>
          <w:p w14:paraId="306809A6"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Tesco alcohol order</w:t>
            </w:r>
          </w:p>
          <w:p w14:paraId="2246FA80"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lastRenderedPageBreak/>
              <w:t>Chris Hovey – possible presentation by SAMH</w:t>
            </w:r>
          </w:p>
          <w:p w14:paraId="1804C822"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Joanne Murray, Community Campus – Licence conditions for hire</w:t>
            </w:r>
          </w:p>
          <w:p w14:paraId="0A7E8CB5"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Peter Coldwell, Environment Project Officer, Aberdeenshire Council – North East Scotland Coastal Trail</w:t>
            </w:r>
          </w:p>
          <w:p w14:paraId="33E8B2C1"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Piers Baxter, Aberdeenshire Council – LDP Topic papers</w:t>
            </w:r>
          </w:p>
          <w:p w14:paraId="011E5608"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Aberdeenshire Council Finance – Tidy Village Grant payment</w:t>
            </w:r>
          </w:p>
          <w:p w14:paraId="03D72210"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Roger Smith, Planning Department – planning permission information</w:t>
            </w:r>
          </w:p>
          <w:p w14:paraId="6F427948"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Helen Nicholson, Glasgow University – survey on community resilience preparedness</w:t>
            </w:r>
          </w:p>
          <w:p w14:paraId="6433B0B4"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Madelyne Simpson, Transport Officer, Aberdeenshire Council – Review of Passenger Transport Strategy</w:t>
            </w:r>
          </w:p>
          <w:p w14:paraId="2E0ED969"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Paula Webber, Cruden Bay – Children’s Cold Water Swimming sessions</w:t>
            </w:r>
          </w:p>
          <w:p w14:paraId="0AB759D4"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Anne Buchan, Roads Department – Road into Collieston, Low Town water issue</w:t>
            </w:r>
          </w:p>
          <w:p w14:paraId="36FDD4D6"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Aimi Blueman, Community Resilience Team – update</w:t>
            </w:r>
          </w:p>
          <w:p w14:paraId="42DADFC6"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Engage Aberdeenshire – Engagement</w:t>
            </w:r>
          </w:p>
          <w:p w14:paraId="61C77416"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Order for Remembrance wreath</w:t>
            </w:r>
          </w:p>
          <w:p w14:paraId="3BBD62EF"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Aberdeenshire Council – Equality Outcomes survey</w:t>
            </w:r>
          </w:p>
          <w:p w14:paraId="6B8936B9"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Various re offer from Slains Estate</w:t>
            </w:r>
          </w:p>
          <w:p w14:paraId="0A05577D"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Claire Young – promotional materials for CC election</w:t>
            </w:r>
          </w:p>
          <w:p w14:paraId="09FA08B1"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Rab Birnie, Cleaning services, Aberdeenshire Council – re public toilets</w:t>
            </w:r>
          </w:p>
          <w:p w14:paraId="582C1D34"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Coastal Communities Grant recipient survey</w:t>
            </w:r>
          </w:p>
          <w:p w14:paraId="2F6948DB"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Piers Baxter, Planning – Aberdeenshire local development plan topic papers</w:t>
            </w:r>
          </w:p>
          <w:p w14:paraId="751CC1C9"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Sally Sheehan – Regional Assessor for electoral register</w:t>
            </w:r>
          </w:p>
          <w:p w14:paraId="6B43401E"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Jordans Fireworks – price list 2024</w:t>
            </w:r>
          </w:p>
          <w:p w14:paraId="0DFFA1BB"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Paula Weber – Children’s Cold Water training sessions</w:t>
            </w:r>
          </w:p>
          <w:p w14:paraId="22EC4CE4"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Scottish Water re leak in Low Town</w:t>
            </w:r>
          </w:p>
          <w:p w14:paraId="5E4E8504"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Mr William McKensie, Insch – Bus services in Aberdeenshire</w:t>
            </w:r>
          </w:p>
          <w:p w14:paraId="0551E185"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Word Press – annual renewal for domain name</w:t>
            </w:r>
          </w:p>
          <w:p w14:paraId="3145507B"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Peter Coldwell, Outdoor Access Officer – North East Coastal Trail – site visit</w:t>
            </w:r>
          </w:p>
          <w:p w14:paraId="4B2D5C1E"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Linda Hendry, Methlick Community Council – re community ballot</w:t>
            </w:r>
          </w:p>
          <w:p w14:paraId="2633D825"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Claire Young, Area Office – Dog poo bags</w:t>
            </w:r>
          </w:p>
          <w:p w14:paraId="2DF7D6D7"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Sarah Macpherson – Defibrillator cabinet fitted at school</w:t>
            </w:r>
          </w:p>
          <w:p w14:paraId="17F9AFF4"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Education Estates – Merger of Foveran and Tipperty primaries</w:t>
            </w:r>
          </w:p>
          <w:p w14:paraId="60DFDFCE" w14:textId="77777777" w:rsidR="00D93264" w:rsidRPr="00995993"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 xml:space="preserve">Heather Anderson, University of Stirling – PhD research on water supply </w:t>
            </w:r>
          </w:p>
          <w:p w14:paraId="4AD199FE" w14:textId="0AE03FC1" w:rsidR="0080603D" w:rsidRPr="001D5974" w:rsidRDefault="00D93264" w:rsidP="00D93264">
            <w:pPr>
              <w:pStyle w:val="ListParagraph"/>
              <w:numPr>
                <w:ilvl w:val="0"/>
                <w:numId w:val="62"/>
              </w:numPr>
              <w:rPr>
                <w:rFonts w:ascii="Arial" w:hAnsi="Arial" w:cs="Arial"/>
                <w:sz w:val="24"/>
                <w:szCs w:val="24"/>
              </w:rPr>
            </w:pPr>
            <w:r w:rsidRPr="00995993">
              <w:rPr>
                <w:rFonts w:ascii="Arial" w:hAnsi="Arial" w:cs="Arial"/>
                <w:sz w:val="24"/>
                <w:szCs w:val="24"/>
              </w:rPr>
              <w:t>Aberdeenshire Council – Small lottery licence renewal</w:t>
            </w:r>
          </w:p>
        </w:tc>
        <w:tc>
          <w:tcPr>
            <w:tcW w:w="1134" w:type="dxa"/>
          </w:tcPr>
          <w:p w14:paraId="2A0BEF6E" w14:textId="51CE06E6" w:rsidR="00B060C8" w:rsidRDefault="00311249" w:rsidP="008C4249">
            <w:pPr>
              <w:rPr>
                <w:rFonts w:ascii="Arial" w:hAnsi="Arial" w:cs="Arial"/>
                <w:sz w:val="24"/>
                <w:szCs w:val="24"/>
              </w:rPr>
            </w:pPr>
            <w:r>
              <w:rPr>
                <w:rFonts w:ascii="Arial" w:hAnsi="Arial" w:cs="Arial"/>
                <w:sz w:val="24"/>
                <w:szCs w:val="24"/>
              </w:rPr>
              <w:lastRenderedPageBreak/>
              <w:t>CH</w:t>
            </w:r>
          </w:p>
          <w:p w14:paraId="50077CEC" w14:textId="77777777" w:rsidR="00311249" w:rsidRDefault="00311249" w:rsidP="008C4249">
            <w:pPr>
              <w:rPr>
                <w:rFonts w:ascii="Arial" w:hAnsi="Arial" w:cs="Arial"/>
                <w:sz w:val="24"/>
                <w:szCs w:val="24"/>
              </w:rPr>
            </w:pPr>
          </w:p>
          <w:p w14:paraId="07BB27DC" w14:textId="77777777" w:rsidR="00311249" w:rsidRDefault="00311249" w:rsidP="008C4249">
            <w:pPr>
              <w:rPr>
                <w:rFonts w:ascii="Arial" w:hAnsi="Arial" w:cs="Arial"/>
                <w:sz w:val="24"/>
                <w:szCs w:val="24"/>
              </w:rPr>
            </w:pPr>
          </w:p>
          <w:p w14:paraId="1667D489" w14:textId="77777777" w:rsidR="00311249" w:rsidRPr="009F2B81" w:rsidRDefault="00311249" w:rsidP="008C4249">
            <w:pPr>
              <w:rPr>
                <w:rFonts w:ascii="Arial" w:hAnsi="Arial" w:cs="Arial"/>
                <w:sz w:val="24"/>
                <w:szCs w:val="24"/>
              </w:rPr>
            </w:pPr>
          </w:p>
          <w:p w14:paraId="2EDD13F9" w14:textId="5AEBF344" w:rsidR="007050A9" w:rsidRDefault="00311249" w:rsidP="008C4249">
            <w:pPr>
              <w:rPr>
                <w:rFonts w:ascii="Arial" w:hAnsi="Arial" w:cs="Arial"/>
                <w:sz w:val="24"/>
                <w:szCs w:val="24"/>
              </w:rPr>
            </w:pPr>
            <w:r>
              <w:rPr>
                <w:rFonts w:ascii="Arial" w:hAnsi="Arial" w:cs="Arial"/>
                <w:sz w:val="24"/>
                <w:szCs w:val="24"/>
              </w:rPr>
              <w:t>All</w:t>
            </w:r>
          </w:p>
          <w:p w14:paraId="4CE96248" w14:textId="77777777" w:rsidR="002B3646" w:rsidRDefault="002B3646" w:rsidP="008C4249">
            <w:pPr>
              <w:rPr>
                <w:rFonts w:ascii="Arial" w:hAnsi="Arial" w:cs="Arial"/>
                <w:sz w:val="24"/>
                <w:szCs w:val="24"/>
              </w:rPr>
            </w:pPr>
          </w:p>
          <w:p w14:paraId="3FE75BB4" w14:textId="77777777" w:rsidR="002B3646" w:rsidRDefault="002B3646" w:rsidP="008C4249">
            <w:pPr>
              <w:rPr>
                <w:rFonts w:ascii="Arial" w:hAnsi="Arial" w:cs="Arial"/>
                <w:sz w:val="24"/>
                <w:szCs w:val="24"/>
              </w:rPr>
            </w:pPr>
          </w:p>
          <w:p w14:paraId="4227BDEF" w14:textId="77777777" w:rsidR="00311249" w:rsidRDefault="00311249" w:rsidP="008C4249">
            <w:pPr>
              <w:rPr>
                <w:rFonts w:ascii="Arial" w:hAnsi="Arial" w:cs="Arial"/>
                <w:sz w:val="24"/>
                <w:szCs w:val="24"/>
              </w:rPr>
            </w:pPr>
          </w:p>
          <w:p w14:paraId="7E0646DC" w14:textId="77777777" w:rsidR="00311249" w:rsidRDefault="00311249" w:rsidP="008C4249">
            <w:pPr>
              <w:rPr>
                <w:rFonts w:ascii="Arial" w:hAnsi="Arial" w:cs="Arial"/>
                <w:sz w:val="24"/>
                <w:szCs w:val="24"/>
              </w:rPr>
            </w:pPr>
          </w:p>
          <w:p w14:paraId="1BF62DF6" w14:textId="77777777" w:rsidR="00311249" w:rsidRDefault="00311249" w:rsidP="008C4249">
            <w:pPr>
              <w:rPr>
                <w:rFonts w:ascii="Arial" w:hAnsi="Arial" w:cs="Arial"/>
                <w:sz w:val="24"/>
                <w:szCs w:val="24"/>
              </w:rPr>
            </w:pPr>
          </w:p>
          <w:p w14:paraId="33029DDF" w14:textId="77777777" w:rsidR="00311249" w:rsidRDefault="00311249" w:rsidP="008C4249">
            <w:pPr>
              <w:rPr>
                <w:rFonts w:ascii="Arial" w:hAnsi="Arial" w:cs="Arial"/>
                <w:sz w:val="24"/>
                <w:szCs w:val="24"/>
              </w:rPr>
            </w:pPr>
            <w:r>
              <w:rPr>
                <w:rFonts w:ascii="Arial" w:hAnsi="Arial" w:cs="Arial"/>
                <w:sz w:val="24"/>
                <w:szCs w:val="24"/>
              </w:rPr>
              <w:t>AC</w:t>
            </w:r>
          </w:p>
          <w:p w14:paraId="7524ABB8" w14:textId="77777777" w:rsidR="00311249" w:rsidRDefault="00311249" w:rsidP="008C4249">
            <w:pPr>
              <w:rPr>
                <w:rFonts w:ascii="Arial" w:hAnsi="Arial" w:cs="Arial"/>
                <w:sz w:val="24"/>
                <w:szCs w:val="24"/>
              </w:rPr>
            </w:pPr>
          </w:p>
          <w:p w14:paraId="20791E98" w14:textId="77777777" w:rsidR="00311249" w:rsidRDefault="00311249" w:rsidP="008C4249">
            <w:pPr>
              <w:rPr>
                <w:rFonts w:ascii="Arial" w:hAnsi="Arial" w:cs="Arial"/>
                <w:sz w:val="24"/>
                <w:szCs w:val="24"/>
              </w:rPr>
            </w:pPr>
          </w:p>
          <w:p w14:paraId="083CF4A4" w14:textId="77777777" w:rsidR="00311249" w:rsidRDefault="00311249" w:rsidP="008C4249">
            <w:pPr>
              <w:rPr>
                <w:rFonts w:ascii="Arial" w:hAnsi="Arial" w:cs="Arial"/>
                <w:sz w:val="24"/>
                <w:szCs w:val="24"/>
              </w:rPr>
            </w:pPr>
          </w:p>
          <w:p w14:paraId="03BEAE4A" w14:textId="77777777" w:rsidR="00311249" w:rsidRDefault="00311249" w:rsidP="008C4249">
            <w:pPr>
              <w:rPr>
                <w:rFonts w:ascii="Arial" w:hAnsi="Arial" w:cs="Arial"/>
                <w:sz w:val="24"/>
                <w:szCs w:val="24"/>
              </w:rPr>
            </w:pPr>
          </w:p>
          <w:p w14:paraId="0274CBC8" w14:textId="77777777" w:rsidR="00311249" w:rsidRDefault="00311249" w:rsidP="008C4249">
            <w:pPr>
              <w:rPr>
                <w:rFonts w:ascii="Arial" w:hAnsi="Arial" w:cs="Arial"/>
                <w:sz w:val="24"/>
                <w:szCs w:val="24"/>
              </w:rPr>
            </w:pPr>
          </w:p>
          <w:p w14:paraId="0A6F9B9F" w14:textId="77777777" w:rsidR="00311249" w:rsidRDefault="00311249" w:rsidP="008C4249">
            <w:pPr>
              <w:rPr>
                <w:rFonts w:ascii="Arial" w:hAnsi="Arial" w:cs="Arial"/>
                <w:sz w:val="24"/>
                <w:szCs w:val="24"/>
              </w:rPr>
            </w:pPr>
            <w:r>
              <w:rPr>
                <w:rFonts w:ascii="Arial" w:hAnsi="Arial" w:cs="Arial"/>
                <w:sz w:val="24"/>
                <w:szCs w:val="24"/>
              </w:rPr>
              <w:t>PC</w:t>
            </w:r>
          </w:p>
          <w:p w14:paraId="1FF60E04" w14:textId="77777777" w:rsidR="00311249" w:rsidRDefault="00311249" w:rsidP="008C4249">
            <w:pPr>
              <w:rPr>
                <w:rFonts w:ascii="Arial" w:hAnsi="Arial" w:cs="Arial"/>
                <w:sz w:val="24"/>
                <w:szCs w:val="24"/>
              </w:rPr>
            </w:pPr>
          </w:p>
          <w:p w14:paraId="1BBA0BCA" w14:textId="77777777" w:rsidR="00311249" w:rsidRDefault="00311249" w:rsidP="008C4249">
            <w:pPr>
              <w:rPr>
                <w:rFonts w:ascii="Arial" w:hAnsi="Arial" w:cs="Arial"/>
                <w:sz w:val="24"/>
                <w:szCs w:val="24"/>
              </w:rPr>
            </w:pPr>
          </w:p>
          <w:p w14:paraId="31102A79" w14:textId="77777777" w:rsidR="00311249" w:rsidRDefault="00311249" w:rsidP="008C4249">
            <w:pPr>
              <w:rPr>
                <w:rFonts w:ascii="Arial" w:hAnsi="Arial" w:cs="Arial"/>
                <w:sz w:val="24"/>
                <w:szCs w:val="24"/>
              </w:rPr>
            </w:pPr>
          </w:p>
          <w:p w14:paraId="554B3BDB" w14:textId="77777777" w:rsidR="00311249" w:rsidRDefault="00311249" w:rsidP="008C4249">
            <w:pPr>
              <w:rPr>
                <w:rFonts w:ascii="Arial" w:hAnsi="Arial" w:cs="Arial"/>
                <w:sz w:val="24"/>
                <w:szCs w:val="24"/>
              </w:rPr>
            </w:pPr>
          </w:p>
          <w:p w14:paraId="4A39C6C7" w14:textId="77777777" w:rsidR="00311249" w:rsidRDefault="00311249" w:rsidP="008C4249">
            <w:pPr>
              <w:rPr>
                <w:rFonts w:ascii="Arial" w:hAnsi="Arial" w:cs="Arial"/>
                <w:sz w:val="24"/>
                <w:szCs w:val="24"/>
              </w:rPr>
            </w:pPr>
          </w:p>
          <w:p w14:paraId="77E9D8EB" w14:textId="77777777" w:rsidR="00311249" w:rsidRDefault="00311249" w:rsidP="008C4249">
            <w:pPr>
              <w:rPr>
                <w:rFonts w:ascii="Arial" w:hAnsi="Arial" w:cs="Arial"/>
                <w:sz w:val="24"/>
                <w:szCs w:val="24"/>
              </w:rPr>
            </w:pPr>
          </w:p>
          <w:p w14:paraId="137F5335" w14:textId="77777777" w:rsidR="00311249" w:rsidRDefault="00311249" w:rsidP="008C4249">
            <w:pPr>
              <w:rPr>
                <w:rFonts w:ascii="Arial" w:hAnsi="Arial" w:cs="Arial"/>
                <w:sz w:val="24"/>
                <w:szCs w:val="24"/>
              </w:rPr>
            </w:pPr>
          </w:p>
          <w:p w14:paraId="41C34E20" w14:textId="77777777" w:rsidR="00311249" w:rsidRDefault="00311249" w:rsidP="008C4249">
            <w:pPr>
              <w:rPr>
                <w:rFonts w:ascii="Arial" w:hAnsi="Arial" w:cs="Arial"/>
                <w:sz w:val="24"/>
                <w:szCs w:val="24"/>
              </w:rPr>
            </w:pPr>
          </w:p>
          <w:p w14:paraId="160D5DB9" w14:textId="77777777" w:rsidR="00311249" w:rsidRDefault="00311249" w:rsidP="008C4249">
            <w:pPr>
              <w:rPr>
                <w:rFonts w:ascii="Arial" w:hAnsi="Arial" w:cs="Arial"/>
                <w:sz w:val="24"/>
                <w:szCs w:val="24"/>
              </w:rPr>
            </w:pPr>
          </w:p>
          <w:p w14:paraId="097592B7" w14:textId="77777777" w:rsidR="00311249" w:rsidRDefault="00311249" w:rsidP="008C4249">
            <w:pPr>
              <w:rPr>
                <w:rFonts w:ascii="Arial" w:hAnsi="Arial" w:cs="Arial"/>
                <w:sz w:val="24"/>
                <w:szCs w:val="24"/>
              </w:rPr>
            </w:pPr>
          </w:p>
          <w:p w14:paraId="178955E2" w14:textId="77777777" w:rsidR="00311249" w:rsidRDefault="00311249" w:rsidP="008C4249">
            <w:pPr>
              <w:rPr>
                <w:rFonts w:ascii="Arial" w:hAnsi="Arial" w:cs="Arial"/>
                <w:sz w:val="24"/>
                <w:szCs w:val="24"/>
              </w:rPr>
            </w:pPr>
          </w:p>
          <w:p w14:paraId="2F75DA70" w14:textId="77777777" w:rsidR="00311249" w:rsidRDefault="00311249" w:rsidP="008C4249">
            <w:pPr>
              <w:rPr>
                <w:rFonts w:ascii="Arial" w:hAnsi="Arial" w:cs="Arial"/>
                <w:sz w:val="24"/>
                <w:szCs w:val="24"/>
              </w:rPr>
            </w:pPr>
          </w:p>
          <w:p w14:paraId="43B37003" w14:textId="77777777" w:rsidR="00311249" w:rsidRDefault="00311249" w:rsidP="008C4249">
            <w:pPr>
              <w:rPr>
                <w:rFonts w:ascii="Arial" w:hAnsi="Arial" w:cs="Arial"/>
                <w:sz w:val="24"/>
                <w:szCs w:val="24"/>
              </w:rPr>
            </w:pPr>
          </w:p>
          <w:p w14:paraId="19C9092C" w14:textId="77777777" w:rsidR="00311249" w:rsidRDefault="00311249" w:rsidP="008C4249">
            <w:pPr>
              <w:rPr>
                <w:rFonts w:ascii="Arial" w:hAnsi="Arial" w:cs="Arial"/>
                <w:sz w:val="24"/>
                <w:szCs w:val="24"/>
              </w:rPr>
            </w:pPr>
          </w:p>
          <w:p w14:paraId="2EDF9AA1" w14:textId="77777777" w:rsidR="00311249" w:rsidRDefault="00311249" w:rsidP="008C4249">
            <w:pPr>
              <w:rPr>
                <w:rFonts w:ascii="Arial" w:hAnsi="Arial" w:cs="Arial"/>
                <w:sz w:val="24"/>
                <w:szCs w:val="24"/>
              </w:rPr>
            </w:pPr>
          </w:p>
          <w:p w14:paraId="3942CE17" w14:textId="77777777" w:rsidR="00311249" w:rsidRDefault="00311249" w:rsidP="008C4249">
            <w:pPr>
              <w:rPr>
                <w:rFonts w:ascii="Arial" w:hAnsi="Arial" w:cs="Arial"/>
                <w:sz w:val="24"/>
                <w:szCs w:val="24"/>
              </w:rPr>
            </w:pPr>
          </w:p>
          <w:p w14:paraId="53A0F78B" w14:textId="77777777" w:rsidR="00311249" w:rsidRDefault="00311249" w:rsidP="008C4249">
            <w:pPr>
              <w:rPr>
                <w:rFonts w:ascii="Arial" w:hAnsi="Arial" w:cs="Arial"/>
                <w:sz w:val="24"/>
                <w:szCs w:val="24"/>
              </w:rPr>
            </w:pPr>
          </w:p>
          <w:p w14:paraId="410EC115" w14:textId="77777777" w:rsidR="00311249" w:rsidRDefault="00311249" w:rsidP="008C4249">
            <w:pPr>
              <w:rPr>
                <w:rFonts w:ascii="Arial" w:hAnsi="Arial" w:cs="Arial"/>
                <w:sz w:val="24"/>
                <w:szCs w:val="24"/>
              </w:rPr>
            </w:pPr>
          </w:p>
          <w:p w14:paraId="1F1FCFA9" w14:textId="77777777" w:rsidR="00311249" w:rsidRDefault="00311249" w:rsidP="008C4249">
            <w:pPr>
              <w:rPr>
                <w:rFonts w:ascii="Arial" w:hAnsi="Arial" w:cs="Arial"/>
                <w:sz w:val="24"/>
                <w:szCs w:val="24"/>
              </w:rPr>
            </w:pPr>
            <w:r>
              <w:rPr>
                <w:rFonts w:ascii="Arial" w:hAnsi="Arial" w:cs="Arial"/>
                <w:sz w:val="24"/>
                <w:szCs w:val="24"/>
              </w:rPr>
              <w:t>SS</w:t>
            </w:r>
          </w:p>
          <w:p w14:paraId="7CE50CB1" w14:textId="77777777" w:rsidR="00311249" w:rsidRDefault="00311249" w:rsidP="008C4249">
            <w:pPr>
              <w:rPr>
                <w:rFonts w:ascii="Arial" w:hAnsi="Arial" w:cs="Arial"/>
                <w:sz w:val="24"/>
                <w:szCs w:val="24"/>
              </w:rPr>
            </w:pPr>
          </w:p>
          <w:p w14:paraId="75992F05" w14:textId="77777777" w:rsidR="00311249" w:rsidRDefault="00311249" w:rsidP="008C4249">
            <w:pPr>
              <w:rPr>
                <w:rFonts w:ascii="Arial" w:hAnsi="Arial" w:cs="Arial"/>
                <w:sz w:val="24"/>
                <w:szCs w:val="24"/>
              </w:rPr>
            </w:pPr>
          </w:p>
          <w:p w14:paraId="75015587" w14:textId="77777777" w:rsidR="00311249" w:rsidRDefault="00311249" w:rsidP="008C4249">
            <w:pPr>
              <w:rPr>
                <w:rFonts w:ascii="Arial" w:hAnsi="Arial" w:cs="Arial"/>
                <w:sz w:val="24"/>
                <w:szCs w:val="24"/>
              </w:rPr>
            </w:pPr>
          </w:p>
          <w:p w14:paraId="2B0D7F52" w14:textId="77777777" w:rsidR="00311249" w:rsidRDefault="00311249" w:rsidP="008C4249">
            <w:pPr>
              <w:rPr>
                <w:rFonts w:ascii="Arial" w:hAnsi="Arial" w:cs="Arial"/>
                <w:sz w:val="24"/>
                <w:szCs w:val="24"/>
              </w:rPr>
            </w:pPr>
          </w:p>
          <w:p w14:paraId="31591CBE" w14:textId="77777777" w:rsidR="00311249" w:rsidRDefault="00311249" w:rsidP="008C4249">
            <w:pPr>
              <w:rPr>
                <w:rFonts w:ascii="Arial" w:hAnsi="Arial" w:cs="Arial"/>
                <w:sz w:val="24"/>
                <w:szCs w:val="24"/>
              </w:rPr>
            </w:pPr>
          </w:p>
          <w:p w14:paraId="067027F0" w14:textId="77777777" w:rsidR="00311249" w:rsidRDefault="00311249" w:rsidP="008C4249">
            <w:pPr>
              <w:rPr>
                <w:rFonts w:ascii="Arial" w:hAnsi="Arial" w:cs="Arial"/>
                <w:sz w:val="24"/>
                <w:szCs w:val="24"/>
              </w:rPr>
            </w:pPr>
          </w:p>
          <w:p w14:paraId="2873D1BC" w14:textId="77777777" w:rsidR="00311249" w:rsidRDefault="00311249" w:rsidP="008C4249">
            <w:pPr>
              <w:rPr>
                <w:rFonts w:ascii="Arial" w:hAnsi="Arial" w:cs="Arial"/>
                <w:sz w:val="24"/>
                <w:szCs w:val="24"/>
              </w:rPr>
            </w:pPr>
          </w:p>
          <w:p w14:paraId="3F9B5F9B" w14:textId="77777777" w:rsidR="00311249" w:rsidRDefault="00311249" w:rsidP="008C4249">
            <w:pPr>
              <w:rPr>
                <w:rFonts w:ascii="Arial" w:hAnsi="Arial" w:cs="Arial"/>
                <w:sz w:val="24"/>
                <w:szCs w:val="24"/>
              </w:rPr>
            </w:pPr>
          </w:p>
          <w:p w14:paraId="2A575A5C" w14:textId="5B90C418" w:rsidR="00311249" w:rsidRPr="009F2B81" w:rsidRDefault="00311249" w:rsidP="008C4249">
            <w:pPr>
              <w:rPr>
                <w:rFonts w:ascii="Arial" w:hAnsi="Arial" w:cs="Arial"/>
                <w:sz w:val="24"/>
                <w:szCs w:val="24"/>
              </w:rPr>
            </w:pPr>
            <w:r>
              <w:rPr>
                <w:rFonts w:ascii="Arial" w:hAnsi="Arial" w:cs="Arial"/>
                <w:sz w:val="24"/>
                <w:szCs w:val="24"/>
              </w:rPr>
              <w:t>SJ</w:t>
            </w:r>
          </w:p>
        </w:tc>
      </w:tr>
      <w:tr w:rsidR="009F2B81" w:rsidRPr="009F2B81" w14:paraId="6F9E2960" w14:textId="6CB569ED" w:rsidTr="002B41C9">
        <w:tc>
          <w:tcPr>
            <w:tcW w:w="1985" w:type="dxa"/>
          </w:tcPr>
          <w:p w14:paraId="470C0C2A" w14:textId="56F26C64" w:rsidR="009F2B81" w:rsidRPr="009F2B81" w:rsidRDefault="009F2B81" w:rsidP="009F2B81">
            <w:pPr>
              <w:rPr>
                <w:rFonts w:ascii="Arial" w:hAnsi="Arial" w:cs="Arial"/>
                <w:sz w:val="24"/>
                <w:szCs w:val="24"/>
              </w:rPr>
            </w:pPr>
            <w:r w:rsidRPr="009F2B81">
              <w:rPr>
                <w:rFonts w:ascii="Arial" w:hAnsi="Arial" w:cs="Arial"/>
                <w:sz w:val="24"/>
                <w:szCs w:val="24"/>
              </w:rPr>
              <w:lastRenderedPageBreak/>
              <w:t>Treasurer’s Report</w:t>
            </w:r>
          </w:p>
        </w:tc>
        <w:tc>
          <w:tcPr>
            <w:tcW w:w="7088" w:type="dxa"/>
          </w:tcPr>
          <w:p w14:paraId="27AC1517" w14:textId="77777777" w:rsidR="009F2B81" w:rsidRDefault="00D93264" w:rsidP="00D93264">
            <w:pPr>
              <w:pStyle w:val="yiv0298955751msonormal"/>
              <w:shd w:val="clear" w:color="auto" w:fill="FFFFFF"/>
              <w:spacing w:before="0" w:beforeAutospacing="0" w:after="0" w:afterAutospacing="0"/>
              <w:rPr>
                <w:rFonts w:ascii="Arial" w:hAnsi="Arial" w:cs="Arial"/>
              </w:rPr>
            </w:pPr>
            <w:r w:rsidRPr="00995993">
              <w:rPr>
                <w:rFonts w:ascii="Arial" w:hAnsi="Arial" w:cs="Arial"/>
              </w:rPr>
              <w:t>£18.404.75.  Virgin Account £1.199.40</w:t>
            </w:r>
          </w:p>
          <w:p w14:paraId="1401436F" w14:textId="0BAFEF16" w:rsidR="00763E4E" w:rsidRPr="00995993" w:rsidRDefault="00763E4E" w:rsidP="00D93264">
            <w:pPr>
              <w:pStyle w:val="yiv0298955751msonormal"/>
              <w:shd w:val="clear" w:color="auto" w:fill="FFFFFF"/>
              <w:spacing w:before="0" w:beforeAutospacing="0" w:after="0" w:afterAutospacing="0"/>
              <w:rPr>
                <w:rFonts w:ascii="Arial" w:hAnsi="Arial" w:cs="Arial"/>
                <w:color w:val="000000"/>
              </w:rPr>
            </w:pPr>
            <w:r>
              <w:rPr>
                <w:rFonts w:ascii="Arial" w:hAnsi="Arial" w:cs="Arial"/>
              </w:rPr>
              <w:t>Trish emphasised the value of the fortnightly coffee mornings and said that £800 surplus from grants could be used toward the costs.</w:t>
            </w:r>
          </w:p>
        </w:tc>
        <w:tc>
          <w:tcPr>
            <w:tcW w:w="1134" w:type="dxa"/>
          </w:tcPr>
          <w:p w14:paraId="483D5130" w14:textId="525ECC8B" w:rsidR="009F2B81" w:rsidRPr="009F2B81" w:rsidRDefault="009F2B81" w:rsidP="009F2B81">
            <w:pPr>
              <w:spacing w:line="276" w:lineRule="auto"/>
              <w:contextualSpacing/>
              <w:rPr>
                <w:rFonts w:ascii="Arial" w:eastAsia="Times New Roman" w:hAnsi="Arial" w:cs="Arial"/>
                <w:color w:val="000000"/>
                <w:sz w:val="24"/>
                <w:szCs w:val="24"/>
                <w:lang w:eastAsia="en-GB"/>
              </w:rPr>
            </w:pPr>
            <w:r w:rsidRPr="009F2B81">
              <w:rPr>
                <w:rFonts w:ascii="Arial" w:eastAsia="Times New Roman" w:hAnsi="Arial" w:cs="Arial"/>
                <w:color w:val="000000"/>
                <w:sz w:val="24"/>
                <w:szCs w:val="24"/>
                <w:lang w:eastAsia="en-GB"/>
              </w:rPr>
              <w:t>TD</w:t>
            </w:r>
          </w:p>
        </w:tc>
      </w:tr>
      <w:tr w:rsidR="00C23CA3" w:rsidRPr="009F2B81" w14:paraId="613B20F8" w14:textId="77777777" w:rsidTr="002B41C9">
        <w:tc>
          <w:tcPr>
            <w:tcW w:w="1985" w:type="dxa"/>
          </w:tcPr>
          <w:p w14:paraId="6B47A3C4" w14:textId="4998DF54" w:rsidR="00C23CA3" w:rsidRPr="009F2B81" w:rsidRDefault="00C23CA3" w:rsidP="009F2B81">
            <w:pPr>
              <w:rPr>
                <w:rFonts w:ascii="Arial" w:hAnsi="Arial" w:cs="Arial"/>
                <w:sz w:val="24"/>
                <w:szCs w:val="24"/>
              </w:rPr>
            </w:pPr>
            <w:r>
              <w:rPr>
                <w:rFonts w:ascii="Arial" w:hAnsi="Arial" w:cs="Arial"/>
                <w:sz w:val="24"/>
                <w:szCs w:val="24"/>
              </w:rPr>
              <w:t>Events</w:t>
            </w:r>
          </w:p>
        </w:tc>
        <w:tc>
          <w:tcPr>
            <w:tcW w:w="7088" w:type="dxa"/>
          </w:tcPr>
          <w:p w14:paraId="1F387F10" w14:textId="027491B6" w:rsidR="00763E4E" w:rsidRPr="00763E4E" w:rsidRDefault="00763E4E" w:rsidP="00763E4E">
            <w:pPr>
              <w:autoSpaceDE w:val="0"/>
              <w:autoSpaceDN w:val="0"/>
              <w:rPr>
                <w:rFonts w:ascii="Arial" w:hAnsi="Arial" w:cs="Arial"/>
                <w:sz w:val="24"/>
                <w:szCs w:val="24"/>
              </w:rPr>
            </w:pPr>
            <w:r w:rsidRPr="00763E4E">
              <w:rPr>
                <w:rFonts w:ascii="Arial" w:hAnsi="Arial" w:cs="Arial"/>
                <w:sz w:val="24"/>
                <w:szCs w:val="24"/>
              </w:rPr>
              <w:t>McMillan Coffee morning</w:t>
            </w:r>
            <w:r>
              <w:rPr>
                <w:rFonts w:ascii="Arial" w:hAnsi="Arial" w:cs="Arial"/>
                <w:sz w:val="24"/>
                <w:szCs w:val="24"/>
              </w:rPr>
              <w:t xml:space="preserve"> – 25</w:t>
            </w:r>
            <w:r w:rsidRPr="00763E4E">
              <w:rPr>
                <w:rFonts w:ascii="Arial" w:hAnsi="Arial" w:cs="Arial"/>
                <w:sz w:val="24"/>
                <w:szCs w:val="24"/>
                <w:vertAlign w:val="superscript"/>
              </w:rPr>
              <w:t>th</w:t>
            </w:r>
            <w:r>
              <w:rPr>
                <w:rFonts w:ascii="Arial" w:hAnsi="Arial" w:cs="Arial"/>
                <w:sz w:val="24"/>
                <w:szCs w:val="24"/>
              </w:rPr>
              <w:t xml:space="preserve"> September</w:t>
            </w:r>
          </w:p>
          <w:p w14:paraId="0EDBBEEF" w14:textId="5544C349" w:rsidR="00763E4E" w:rsidRDefault="00763E4E" w:rsidP="00C23CA3">
            <w:pPr>
              <w:rPr>
                <w:rFonts w:ascii="Arial" w:hAnsi="Arial" w:cs="Arial"/>
                <w:sz w:val="24"/>
                <w:szCs w:val="24"/>
              </w:rPr>
            </w:pPr>
            <w:r>
              <w:rPr>
                <w:rFonts w:ascii="Arial" w:hAnsi="Arial" w:cs="Arial"/>
                <w:sz w:val="24"/>
                <w:szCs w:val="24"/>
              </w:rPr>
              <w:t>CORC fund night – 28</w:t>
            </w:r>
            <w:r w:rsidRPr="00763E4E">
              <w:rPr>
                <w:rFonts w:ascii="Arial" w:hAnsi="Arial" w:cs="Arial"/>
                <w:sz w:val="24"/>
                <w:szCs w:val="24"/>
                <w:vertAlign w:val="superscript"/>
              </w:rPr>
              <w:t>th</w:t>
            </w:r>
            <w:r>
              <w:rPr>
                <w:rFonts w:ascii="Arial" w:hAnsi="Arial" w:cs="Arial"/>
                <w:sz w:val="24"/>
                <w:szCs w:val="24"/>
              </w:rPr>
              <w:t xml:space="preserve"> September</w:t>
            </w:r>
          </w:p>
          <w:p w14:paraId="123BD134" w14:textId="1D4583BE" w:rsidR="00C23CA3" w:rsidRPr="00995993" w:rsidRDefault="00C23CA3" w:rsidP="00C23CA3">
            <w:pPr>
              <w:rPr>
                <w:rFonts w:ascii="Arial" w:hAnsi="Arial" w:cs="Arial"/>
                <w:sz w:val="24"/>
                <w:szCs w:val="24"/>
              </w:rPr>
            </w:pPr>
            <w:r w:rsidRPr="00995993">
              <w:rPr>
                <w:rFonts w:ascii="Arial" w:hAnsi="Arial" w:cs="Arial"/>
                <w:sz w:val="24"/>
                <w:szCs w:val="24"/>
              </w:rPr>
              <w:t>October – NEAT</w:t>
            </w:r>
            <w:r w:rsidR="00071DFE" w:rsidRPr="00995993">
              <w:rPr>
                <w:rFonts w:ascii="Arial" w:hAnsi="Arial" w:cs="Arial"/>
                <w:sz w:val="24"/>
                <w:szCs w:val="24"/>
              </w:rPr>
              <w:t xml:space="preserve"> –</w:t>
            </w:r>
            <w:r w:rsidR="005434AE" w:rsidRPr="00995993">
              <w:rPr>
                <w:rFonts w:ascii="Arial" w:hAnsi="Arial" w:cs="Arial"/>
                <w:sz w:val="24"/>
                <w:szCs w:val="24"/>
              </w:rPr>
              <w:t xml:space="preserve"> Sunday 13</w:t>
            </w:r>
            <w:r w:rsidR="005434AE" w:rsidRPr="00995993">
              <w:rPr>
                <w:rFonts w:ascii="Arial" w:hAnsi="Arial" w:cs="Arial"/>
                <w:sz w:val="24"/>
                <w:szCs w:val="24"/>
                <w:vertAlign w:val="superscript"/>
              </w:rPr>
              <w:t>th</w:t>
            </w:r>
            <w:r w:rsidR="005434AE" w:rsidRPr="00995993">
              <w:rPr>
                <w:rFonts w:ascii="Arial" w:hAnsi="Arial" w:cs="Arial"/>
                <w:sz w:val="24"/>
                <w:szCs w:val="24"/>
              </w:rPr>
              <w:t xml:space="preserve"> October</w:t>
            </w:r>
            <w:r w:rsidR="00487742" w:rsidRPr="00995993">
              <w:rPr>
                <w:rFonts w:ascii="Arial" w:hAnsi="Arial" w:cs="Arial"/>
                <w:sz w:val="24"/>
                <w:szCs w:val="24"/>
              </w:rPr>
              <w:t xml:space="preserve"> -</w:t>
            </w:r>
            <w:r w:rsidR="00071DFE" w:rsidRPr="00995993">
              <w:rPr>
                <w:rFonts w:ascii="Arial" w:hAnsi="Arial" w:cs="Arial"/>
                <w:sz w:val="24"/>
                <w:szCs w:val="24"/>
              </w:rPr>
              <w:t xml:space="preserve"> Support Your Library</w:t>
            </w:r>
            <w:r w:rsidR="00796E02" w:rsidRPr="00995993">
              <w:rPr>
                <w:rFonts w:ascii="Arial" w:hAnsi="Arial" w:cs="Arial"/>
                <w:sz w:val="24"/>
                <w:szCs w:val="24"/>
              </w:rPr>
              <w:t xml:space="preserve"> rock opera</w:t>
            </w:r>
          </w:p>
          <w:p w14:paraId="548E4A0B" w14:textId="05CF08C0" w:rsidR="00C23CA3" w:rsidRPr="00995993" w:rsidRDefault="00C23CA3" w:rsidP="00C23CA3">
            <w:pPr>
              <w:rPr>
                <w:rFonts w:ascii="Arial" w:hAnsi="Arial" w:cs="Arial"/>
                <w:sz w:val="24"/>
                <w:szCs w:val="24"/>
              </w:rPr>
            </w:pPr>
            <w:r w:rsidRPr="00995993">
              <w:rPr>
                <w:rFonts w:ascii="Arial" w:hAnsi="Arial" w:cs="Arial"/>
                <w:sz w:val="24"/>
                <w:szCs w:val="24"/>
              </w:rPr>
              <w:t xml:space="preserve">December </w:t>
            </w:r>
            <w:r w:rsidR="00071DFE" w:rsidRPr="00995993">
              <w:rPr>
                <w:rFonts w:ascii="Arial" w:hAnsi="Arial" w:cs="Arial"/>
                <w:sz w:val="24"/>
                <w:szCs w:val="24"/>
              </w:rPr>
              <w:t>–</w:t>
            </w:r>
            <w:r w:rsidRPr="00995993">
              <w:rPr>
                <w:rFonts w:ascii="Arial" w:hAnsi="Arial" w:cs="Arial"/>
                <w:sz w:val="24"/>
                <w:szCs w:val="24"/>
              </w:rPr>
              <w:t xml:space="preserve"> NEAT</w:t>
            </w:r>
            <w:r w:rsidR="00071DFE" w:rsidRPr="00995993">
              <w:rPr>
                <w:rFonts w:ascii="Arial" w:hAnsi="Arial" w:cs="Arial"/>
                <w:sz w:val="24"/>
                <w:szCs w:val="24"/>
              </w:rPr>
              <w:t xml:space="preserve"> – </w:t>
            </w:r>
            <w:r w:rsidR="005434AE" w:rsidRPr="00995993">
              <w:rPr>
                <w:rFonts w:ascii="Arial" w:hAnsi="Arial" w:cs="Arial"/>
                <w:sz w:val="24"/>
                <w:szCs w:val="24"/>
              </w:rPr>
              <w:t>Thursday 12</w:t>
            </w:r>
            <w:r w:rsidR="005434AE" w:rsidRPr="00995993">
              <w:rPr>
                <w:rFonts w:ascii="Arial" w:hAnsi="Arial" w:cs="Arial"/>
                <w:sz w:val="24"/>
                <w:szCs w:val="24"/>
                <w:vertAlign w:val="superscript"/>
              </w:rPr>
              <w:t>th</w:t>
            </w:r>
            <w:r w:rsidR="005434AE" w:rsidRPr="00995993">
              <w:rPr>
                <w:rFonts w:ascii="Arial" w:hAnsi="Arial" w:cs="Arial"/>
                <w:sz w:val="24"/>
                <w:szCs w:val="24"/>
              </w:rPr>
              <w:t xml:space="preserve"> December</w:t>
            </w:r>
            <w:r w:rsidR="00487742" w:rsidRPr="00995993">
              <w:rPr>
                <w:rFonts w:ascii="Arial" w:hAnsi="Arial" w:cs="Arial"/>
                <w:sz w:val="24"/>
                <w:szCs w:val="24"/>
              </w:rPr>
              <w:t xml:space="preserve"> -</w:t>
            </w:r>
            <w:r w:rsidR="005434AE" w:rsidRPr="00995993">
              <w:rPr>
                <w:rFonts w:ascii="Arial" w:hAnsi="Arial" w:cs="Arial"/>
                <w:sz w:val="24"/>
                <w:szCs w:val="24"/>
              </w:rPr>
              <w:t xml:space="preserve"> </w:t>
            </w:r>
            <w:r w:rsidR="00071DFE" w:rsidRPr="00995993">
              <w:rPr>
                <w:rFonts w:ascii="Arial" w:hAnsi="Arial" w:cs="Arial"/>
                <w:sz w:val="24"/>
                <w:szCs w:val="24"/>
              </w:rPr>
              <w:t>The Snow Queen</w:t>
            </w:r>
          </w:p>
          <w:p w14:paraId="26A92587" w14:textId="77777777" w:rsidR="00487742" w:rsidRPr="00995993" w:rsidRDefault="00487742" w:rsidP="00C23CA3">
            <w:pPr>
              <w:rPr>
                <w:rFonts w:ascii="Arial" w:hAnsi="Arial" w:cs="Arial"/>
                <w:sz w:val="24"/>
                <w:szCs w:val="24"/>
              </w:rPr>
            </w:pPr>
            <w:r w:rsidRPr="00995993">
              <w:rPr>
                <w:rFonts w:ascii="Arial" w:hAnsi="Arial" w:cs="Arial"/>
                <w:sz w:val="24"/>
                <w:szCs w:val="24"/>
              </w:rPr>
              <w:t>Bonfire and Fireworks – 2</w:t>
            </w:r>
            <w:r w:rsidRPr="00995993">
              <w:rPr>
                <w:rFonts w:ascii="Arial" w:hAnsi="Arial" w:cs="Arial"/>
                <w:sz w:val="24"/>
                <w:szCs w:val="24"/>
                <w:vertAlign w:val="superscript"/>
              </w:rPr>
              <w:t>nd</w:t>
            </w:r>
            <w:r w:rsidRPr="00995993">
              <w:rPr>
                <w:rFonts w:ascii="Arial" w:hAnsi="Arial" w:cs="Arial"/>
                <w:sz w:val="24"/>
                <w:szCs w:val="24"/>
              </w:rPr>
              <w:t xml:space="preserve"> or 9</w:t>
            </w:r>
            <w:r w:rsidRPr="00995993">
              <w:rPr>
                <w:rFonts w:ascii="Arial" w:hAnsi="Arial" w:cs="Arial"/>
                <w:sz w:val="24"/>
                <w:szCs w:val="24"/>
                <w:vertAlign w:val="superscript"/>
              </w:rPr>
              <w:t>th</w:t>
            </w:r>
            <w:r w:rsidRPr="00995993">
              <w:rPr>
                <w:rFonts w:ascii="Arial" w:hAnsi="Arial" w:cs="Arial"/>
                <w:sz w:val="24"/>
                <w:szCs w:val="24"/>
              </w:rPr>
              <w:t xml:space="preserve"> November – weather dependent</w:t>
            </w:r>
          </w:p>
          <w:p w14:paraId="30A9C18F" w14:textId="77777777" w:rsidR="00D93264" w:rsidRPr="00995993" w:rsidRDefault="00D93264" w:rsidP="00C23CA3">
            <w:pPr>
              <w:rPr>
                <w:rFonts w:ascii="Arial" w:hAnsi="Arial" w:cs="Arial"/>
                <w:sz w:val="24"/>
                <w:szCs w:val="24"/>
              </w:rPr>
            </w:pPr>
          </w:p>
          <w:p w14:paraId="65BC32E8" w14:textId="0ABC7358" w:rsidR="00D93264" w:rsidRPr="00995993" w:rsidRDefault="00D93264" w:rsidP="00D93264">
            <w:pPr>
              <w:rPr>
                <w:rFonts w:ascii="Arial" w:hAnsi="Arial" w:cs="Arial"/>
                <w:sz w:val="24"/>
                <w:szCs w:val="24"/>
              </w:rPr>
            </w:pPr>
            <w:r w:rsidRPr="00995993">
              <w:rPr>
                <w:rFonts w:ascii="Arial" w:hAnsi="Arial" w:cs="Arial"/>
                <w:sz w:val="24"/>
                <w:szCs w:val="24"/>
              </w:rPr>
              <w:t xml:space="preserve">Parent’s forum </w:t>
            </w:r>
            <w:r w:rsidR="00763E4E">
              <w:rPr>
                <w:rFonts w:ascii="Arial" w:hAnsi="Arial" w:cs="Arial"/>
                <w:sz w:val="24"/>
                <w:szCs w:val="24"/>
              </w:rPr>
              <w:t>to be asked if they are likely to have sufficient volunteers to organise and clear up the Bonfire.</w:t>
            </w:r>
          </w:p>
          <w:p w14:paraId="36627ECE" w14:textId="6BA0D0B4" w:rsidR="00D93264" w:rsidRPr="00995993" w:rsidRDefault="00D93264" w:rsidP="00763E4E">
            <w:pPr>
              <w:pStyle w:val="ListParagraph"/>
              <w:autoSpaceDE w:val="0"/>
              <w:autoSpaceDN w:val="0"/>
              <w:contextualSpacing w:val="0"/>
              <w:rPr>
                <w:rFonts w:ascii="Arial" w:hAnsi="Arial" w:cs="Arial"/>
                <w:sz w:val="24"/>
                <w:szCs w:val="24"/>
              </w:rPr>
            </w:pPr>
          </w:p>
        </w:tc>
        <w:tc>
          <w:tcPr>
            <w:tcW w:w="1134" w:type="dxa"/>
          </w:tcPr>
          <w:p w14:paraId="7BA76E30" w14:textId="77777777" w:rsidR="00C23CA3" w:rsidRPr="009F2B81" w:rsidRDefault="00C23CA3" w:rsidP="009F2B81">
            <w:pPr>
              <w:spacing w:line="276" w:lineRule="auto"/>
              <w:contextualSpacing/>
              <w:rPr>
                <w:rFonts w:ascii="Arial" w:eastAsia="Times New Roman" w:hAnsi="Arial" w:cs="Arial"/>
                <w:color w:val="000000"/>
                <w:sz w:val="24"/>
                <w:szCs w:val="24"/>
                <w:lang w:eastAsia="en-GB"/>
              </w:rPr>
            </w:pPr>
          </w:p>
        </w:tc>
      </w:tr>
      <w:tr w:rsidR="00E5684C" w:rsidRPr="009F2B81" w14:paraId="72B10E54" w14:textId="77777777" w:rsidTr="002B41C9">
        <w:tc>
          <w:tcPr>
            <w:tcW w:w="1985" w:type="dxa"/>
          </w:tcPr>
          <w:p w14:paraId="1C8DD838" w14:textId="53F32F01" w:rsidR="00E5684C" w:rsidRDefault="00E5684C" w:rsidP="009F2B81">
            <w:pPr>
              <w:rPr>
                <w:rFonts w:ascii="Arial" w:hAnsi="Arial" w:cs="Arial"/>
                <w:sz w:val="24"/>
                <w:szCs w:val="24"/>
              </w:rPr>
            </w:pPr>
            <w:r>
              <w:rPr>
                <w:rFonts w:ascii="Arial" w:hAnsi="Arial" w:cs="Arial"/>
                <w:sz w:val="24"/>
                <w:szCs w:val="24"/>
              </w:rPr>
              <w:t>SEAchange</w:t>
            </w:r>
          </w:p>
        </w:tc>
        <w:tc>
          <w:tcPr>
            <w:tcW w:w="7088" w:type="dxa"/>
          </w:tcPr>
          <w:p w14:paraId="38E24827" w14:textId="1805DF27" w:rsidR="00D93264" w:rsidRPr="00995993" w:rsidRDefault="00311249" w:rsidP="00D93264">
            <w:pPr>
              <w:pStyle w:val="ListParagraph"/>
              <w:numPr>
                <w:ilvl w:val="0"/>
                <w:numId w:val="53"/>
              </w:numPr>
              <w:autoSpaceDE w:val="0"/>
              <w:autoSpaceDN w:val="0"/>
              <w:contextualSpacing w:val="0"/>
              <w:rPr>
                <w:rFonts w:ascii="Arial" w:hAnsi="Arial" w:cs="Arial"/>
                <w:sz w:val="24"/>
                <w:szCs w:val="24"/>
              </w:rPr>
            </w:pPr>
            <w:r w:rsidRPr="00995993">
              <w:rPr>
                <w:rFonts w:ascii="Arial" w:hAnsi="Arial" w:cs="Arial"/>
                <w:sz w:val="24"/>
                <w:szCs w:val="24"/>
              </w:rPr>
              <w:t>SEA</w:t>
            </w:r>
            <w:r>
              <w:rPr>
                <w:rFonts w:ascii="Arial" w:hAnsi="Arial" w:cs="Arial"/>
                <w:sz w:val="24"/>
                <w:szCs w:val="24"/>
              </w:rPr>
              <w:t>c</w:t>
            </w:r>
            <w:r w:rsidRPr="00995993">
              <w:rPr>
                <w:rFonts w:ascii="Arial" w:hAnsi="Arial" w:cs="Arial"/>
                <w:sz w:val="24"/>
                <w:szCs w:val="24"/>
              </w:rPr>
              <w:t>hange</w:t>
            </w:r>
            <w:r w:rsidR="00D93264" w:rsidRPr="00995993">
              <w:rPr>
                <w:rFonts w:ascii="Arial" w:hAnsi="Arial" w:cs="Arial"/>
                <w:sz w:val="24"/>
                <w:szCs w:val="24"/>
              </w:rPr>
              <w:t xml:space="preserve">: </w:t>
            </w:r>
            <w:r w:rsidR="00763E4E">
              <w:rPr>
                <w:rFonts w:ascii="Arial" w:hAnsi="Arial" w:cs="Arial"/>
                <w:sz w:val="24"/>
                <w:szCs w:val="24"/>
              </w:rPr>
              <w:t>The v</w:t>
            </w:r>
            <w:r w:rsidR="00D93264" w:rsidRPr="00995993">
              <w:rPr>
                <w:rFonts w:ascii="Arial" w:hAnsi="Arial" w:cs="Arial"/>
                <w:sz w:val="24"/>
                <w:szCs w:val="24"/>
              </w:rPr>
              <w:t>egetable</w:t>
            </w:r>
            <w:r w:rsidR="00763E4E">
              <w:rPr>
                <w:rFonts w:ascii="Arial" w:hAnsi="Arial" w:cs="Arial"/>
                <w:sz w:val="24"/>
                <w:szCs w:val="24"/>
              </w:rPr>
              <w:t xml:space="preserve"> harvest had been</w:t>
            </w:r>
            <w:r w:rsidR="00D93264" w:rsidRPr="00995993">
              <w:rPr>
                <w:rFonts w:ascii="Arial" w:hAnsi="Arial" w:cs="Arial"/>
                <w:sz w:val="24"/>
                <w:szCs w:val="24"/>
              </w:rPr>
              <w:t xml:space="preserve"> left in the </w:t>
            </w:r>
            <w:r>
              <w:rPr>
                <w:rFonts w:ascii="Arial" w:hAnsi="Arial" w:cs="Arial"/>
                <w:sz w:val="24"/>
                <w:szCs w:val="24"/>
              </w:rPr>
              <w:t>bus shelter</w:t>
            </w:r>
            <w:r w:rsidR="00D93264" w:rsidRPr="00995993">
              <w:rPr>
                <w:rFonts w:ascii="Arial" w:hAnsi="Arial" w:cs="Arial"/>
                <w:sz w:val="24"/>
                <w:szCs w:val="24"/>
              </w:rPr>
              <w:t xml:space="preserve"> for</w:t>
            </w:r>
            <w:r>
              <w:rPr>
                <w:rFonts w:ascii="Arial" w:hAnsi="Arial" w:cs="Arial"/>
                <w:sz w:val="24"/>
                <w:szCs w:val="24"/>
              </w:rPr>
              <w:t xml:space="preserve"> community</w:t>
            </w:r>
            <w:r w:rsidR="00D93264" w:rsidRPr="00995993">
              <w:rPr>
                <w:rFonts w:ascii="Arial" w:hAnsi="Arial" w:cs="Arial"/>
                <w:sz w:val="24"/>
                <w:szCs w:val="24"/>
              </w:rPr>
              <w:t xml:space="preserve"> use.</w:t>
            </w:r>
          </w:p>
          <w:p w14:paraId="5BF6CA1F" w14:textId="3D64B2CC" w:rsidR="00D93264" w:rsidRPr="00995993" w:rsidRDefault="00D93264" w:rsidP="00D93264">
            <w:pPr>
              <w:pStyle w:val="ListParagraph"/>
              <w:numPr>
                <w:ilvl w:val="0"/>
                <w:numId w:val="53"/>
              </w:numPr>
              <w:autoSpaceDE w:val="0"/>
              <w:autoSpaceDN w:val="0"/>
              <w:contextualSpacing w:val="0"/>
              <w:rPr>
                <w:rFonts w:ascii="Arial" w:hAnsi="Arial" w:cs="Arial"/>
                <w:sz w:val="24"/>
                <w:szCs w:val="24"/>
              </w:rPr>
            </w:pPr>
            <w:r w:rsidRPr="00995993">
              <w:rPr>
                <w:rFonts w:ascii="Arial" w:hAnsi="Arial" w:cs="Arial"/>
                <w:sz w:val="24"/>
                <w:szCs w:val="24"/>
              </w:rPr>
              <w:t>Rivie: Community payback team have</w:t>
            </w:r>
            <w:r w:rsidR="00311249">
              <w:rPr>
                <w:rFonts w:ascii="Arial" w:hAnsi="Arial" w:cs="Arial"/>
                <w:sz w:val="24"/>
                <w:szCs w:val="24"/>
              </w:rPr>
              <w:t xml:space="preserve"> helped with </w:t>
            </w:r>
            <w:r w:rsidRPr="00995993">
              <w:rPr>
                <w:rFonts w:ascii="Arial" w:hAnsi="Arial" w:cs="Arial"/>
                <w:sz w:val="24"/>
                <w:szCs w:val="24"/>
              </w:rPr>
              <w:t>weeding</w:t>
            </w:r>
            <w:r w:rsidR="00311249">
              <w:rPr>
                <w:rFonts w:ascii="Arial" w:hAnsi="Arial" w:cs="Arial"/>
                <w:sz w:val="24"/>
                <w:szCs w:val="24"/>
              </w:rPr>
              <w:t xml:space="preserve"> paths</w:t>
            </w:r>
            <w:r w:rsidRPr="00995993">
              <w:rPr>
                <w:rFonts w:ascii="Arial" w:hAnsi="Arial" w:cs="Arial"/>
                <w:sz w:val="24"/>
                <w:szCs w:val="24"/>
              </w:rPr>
              <w:t xml:space="preserve"> and r</w:t>
            </w:r>
            <w:r w:rsidR="00311249">
              <w:rPr>
                <w:rFonts w:ascii="Arial" w:hAnsi="Arial" w:cs="Arial"/>
                <w:sz w:val="24"/>
                <w:szCs w:val="24"/>
              </w:rPr>
              <w:t>ust proofing</w:t>
            </w:r>
            <w:r w:rsidRPr="00995993">
              <w:rPr>
                <w:rFonts w:ascii="Arial" w:hAnsi="Arial" w:cs="Arial"/>
                <w:sz w:val="24"/>
                <w:szCs w:val="24"/>
              </w:rPr>
              <w:t xml:space="preserve"> of equipment.  Donation box erected in carpark.</w:t>
            </w:r>
          </w:p>
          <w:p w14:paraId="25B4EBD1" w14:textId="3CDD6D54" w:rsidR="00D93264" w:rsidRPr="00995993" w:rsidRDefault="00D93264" w:rsidP="00D93264">
            <w:pPr>
              <w:pStyle w:val="ListParagraph"/>
              <w:numPr>
                <w:ilvl w:val="0"/>
                <w:numId w:val="53"/>
              </w:numPr>
              <w:autoSpaceDE w:val="0"/>
              <w:autoSpaceDN w:val="0"/>
              <w:contextualSpacing w:val="0"/>
              <w:rPr>
                <w:rFonts w:ascii="Arial" w:hAnsi="Arial" w:cs="Arial"/>
                <w:sz w:val="24"/>
                <w:szCs w:val="24"/>
              </w:rPr>
            </w:pPr>
            <w:r w:rsidRPr="00995993">
              <w:rPr>
                <w:rFonts w:ascii="Arial" w:hAnsi="Arial" w:cs="Arial"/>
                <w:sz w:val="24"/>
                <w:szCs w:val="24"/>
              </w:rPr>
              <w:t xml:space="preserve">Pier: </w:t>
            </w:r>
            <w:r w:rsidR="00311249">
              <w:rPr>
                <w:rFonts w:ascii="Arial" w:hAnsi="Arial" w:cs="Arial"/>
                <w:sz w:val="24"/>
                <w:szCs w:val="24"/>
              </w:rPr>
              <w:t xml:space="preserve">Repairs to the slipway were expected to start soon. </w:t>
            </w:r>
          </w:p>
          <w:p w14:paraId="08ACA34E" w14:textId="15B80E4E" w:rsidR="00E5684C" w:rsidRPr="00995993" w:rsidRDefault="00D93264" w:rsidP="00D93264">
            <w:pPr>
              <w:pStyle w:val="ListParagraph"/>
              <w:numPr>
                <w:ilvl w:val="0"/>
                <w:numId w:val="53"/>
              </w:numPr>
              <w:autoSpaceDE w:val="0"/>
              <w:autoSpaceDN w:val="0"/>
              <w:rPr>
                <w:rFonts w:ascii="Arial" w:hAnsi="Arial" w:cs="Arial"/>
                <w:sz w:val="24"/>
                <w:szCs w:val="24"/>
              </w:rPr>
            </w:pPr>
            <w:r w:rsidRPr="00995993">
              <w:rPr>
                <w:rFonts w:ascii="Arial" w:hAnsi="Arial" w:cs="Arial"/>
                <w:sz w:val="24"/>
                <w:szCs w:val="24"/>
              </w:rPr>
              <w:t>Wellbeing:  The sad death of Mike Wallace was acknowledged.</w:t>
            </w:r>
          </w:p>
        </w:tc>
        <w:tc>
          <w:tcPr>
            <w:tcW w:w="1134" w:type="dxa"/>
          </w:tcPr>
          <w:p w14:paraId="62019B56" w14:textId="77777777" w:rsidR="00E5684C" w:rsidRPr="009F2B81" w:rsidRDefault="00E5684C" w:rsidP="009F2B81">
            <w:pPr>
              <w:spacing w:line="276" w:lineRule="auto"/>
              <w:contextualSpacing/>
              <w:rPr>
                <w:rFonts w:ascii="Arial" w:eastAsia="Times New Roman" w:hAnsi="Arial" w:cs="Arial"/>
                <w:color w:val="000000"/>
                <w:sz w:val="24"/>
                <w:szCs w:val="24"/>
                <w:lang w:eastAsia="en-GB"/>
              </w:rPr>
            </w:pPr>
          </w:p>
        </w:tc>
      </w:tr>
      <w:tr w:rsidR="00D93264" w:rsidRPr="009F2B81" w14:paraId="2EF31161" w14:textId="77777777" w:rsidTr="002B41C9">
        <w:tc>
          <w:tcPr>
            <w:tcW w:w="1985" w:type="dxa"/>
          </w:tcPr>
          <w:p w14:paraId="0D5E5640" w14:textId="77777777" w:rsidR="00D93264" w:rsidRDefault="00D93264" w:rsidP="009F2B81">
            <w:pPr>
              <w:rPr>
                <w:rFonts w:ascii="Arial" w:hAnsi="Arial" w:cs="Arial"/>
                <w:sz w:val="24"/>
                <w:szCs w:val="24"/>
              </w:rPr>
            </w:pPr>
          </w:p>
        </w:tc>
        <w:tc>
          <w:tcPr>
            <w:tcW w:w="7088" w:type="dxa"/>
          </w:tcPr>
          <w:p w14:paraId="3DEE801E" w14:textId="7CBD668E" w:rsidR="00D93264" w:rsidRPr="00995993" w:rsidRDefault="00D93264" w:rsidP="00D93264">
            <w:pPr>
              <w:pStyle w:val="ListParagraph"/>
              <w:numPr>
                <w:ilvl w:val="0"/>
                <w:numId w:val="53"/>
              </w:numPr>
              <w:autoSpaceDE w:val="0"/>
              <w:autoSpaceDN w:val="0"/>
              <w:contextualSpacing w:val="0"/>
              <w:rPr>
                <w:rFonts w:ascii="Arial" w:hAnsi="Arial" w:cs="Arial"/>
                <w:sz w:val="24"/>
                <w:szCs w:val="24"/>
              </w:rPr>
            </w:pPr>
            <w:r w:rsidRPr="00995993">
              <w:rPr>
                <w:rFonts w:ascii="Arial" w:hAnsi="Arial" w:cs="Arial"/>
                <w:sz w:val="24"/>
                <w:szCs w:val="24"/>
              </w:rPr>
              <w:t>The track down to the A</w:t>
            </w:r>
            <w:r w:rsidR="00311249">
              <w:rPr>
                <w:rFonts w:ascii="Arial" w:hAnsi="Arial" w:cs="Arial"/>
                <w:sz w:val="24"/>
                <w:szCs w:val="24"/>
              </w:rPr>
              <w:t xml:space="preserve"> </w:t>
            </w:r>
            <w:r w:rsidRPr="00995993">
              <w:rPr>
                <w:rFonts w:ascii="Arial" w:hAnsi="Arial" w:cs="Arial"/>
                <w:sz w:val="24"/>
                <w:szCs w:val="24"/>
              </w:rPr>
              <w:t>Frame</w:t>
            </w:r>
            <w:r w:rsidR="00311249">
              <w:rPr>
                <w:rFonts w:ascii="Arial" w:hAnsi="Arial" w:cs="Arial"/>
                <w:sz w:val="24"/>
                <w:szCs w:val="24"/>
              </w:rPr>
              <w:t xml:space="preserve"> house at Old Castle</w:t>
            </w:r>
            <w:r w:rsidRPr="00995993">
              <w:rPr>
                <w:rFonts w:ascii="Arial" w:hAnsi="Arial" w:cs="Arial"/>
                <w:sz w:val="24"/>
                <w:szCs w:val="24"/>
              </w:rPr>
              <w:t xml:space="preserve"> w</w:t>
            </w:r>
            <w:r w:rsidR="00311249">
              <w:rPr>
                <w:rFonts w:ascii="Arial" w:hAnsi="Arial" w:cs="Arial"/>
                <w:sz w:val="24"/>
                <w:szCs w:val="24"/>
              </w:rPr>
              <w:t xml:space="preserve">as to </w:t>
            </w:r>
            <w:r w:rsidRPr="00995993">
              <w:rPr>
                <w:rFonts w:ascii="Arial" w:hAnsi="Arial" w:cs="Arial"/>
                <w:sz w:val="24"/>
                <w:szCs w:val="24"/>
              </w:rPr>
              <w:t xml:space="preserve">be closed </w:t>
            </w:r>
            <w:r w:rsidR="00311249">
              <w:rPr>
                <w:rFonts w:ascii="Arial" w:hAnsi="Arial" w:cs="Arial"/>
                <w:sz w:val="24"/>
                <w:szCs w:val="24"/>
              </w:rPr>
              <w:t>for road improvements</w:t>
            </w:r>
            <w:r w:rsidRPr="00995993">
              <w:rPr>
                <w:rFonts w:ascii="Arial" w:hAnsi="Arial" w:cs="Arial"/>
                <w:sz w:val="24"/>
                <w:szCs w:val="24"/>
              </w:rPr>
              <w:t>.</w:t>
            </w:r>
          </w:p>
          <w:p w14:paraId="38D855DE" w14:textId="2B93471A" w:rsidR="00D93264" w:rsidRPr="00311249" w:rsidRDefault="00D93264" w:rsidP="00311249">
            <w:pPr>
              <w:pStyle w:val="ListParagraph"/>
              <w:numPr>
                <w:ilvl w:val="0"/>
                <w:numId w:val="53"/>
              </w:numPr>
              <w:autoSpaceDE w:val="0"/>
              <w:autoSpaceDN w:val="0"/>
              <w:contextualSpacing w:val="0"/>
              <w:rPr>
                <w:rFonts w:ascii="Arial" w:hAnsi="Arial" w:cs="Arial"/>
                <w:sz w:val="24"/>
                <w:szCs w:val="24"/>
              </w:rPr>
            </w:pPr>
            <w:r w:rsidRPr="00995993">
              <w:rPr>
                <w:rFonts w:ascii="Arial" w:hAnsi="Arial" w:cs="Arial"/>
                <w:sz w:val="24"/>
                <w:szCs w:val="24"/>
              </w:rPr>
              <w:t>St Ternan</w:t>
            </w:r>
            <w:r w:rsidR="00311249">
              <w:rPr>
                <w:rFonts w:ascii="Arial" w:hAnsi="Arial" w:cs="Arial"/>
                <w:sz w:val="24"/>
                <w:szCs w:val="24"/>
              </w:rPr>
              <w:t>’</w:t>
            </w:r>
            <w:r w:rsidRPr="00995993">
              <w:rPr>
                <w:rFonts w:ascii="Arial" w:hAnsi="Arial" w:cs="Arial"/>
                <w:sz w:val="24"/>
                <w:szCs w:val="24"/>
              </w:rPr>
              <w:t xml:space="preserve">s well:  Sign </w:t>
            </w:r>
            <w:r w:rsidR="00311249">
              <w:rPr>
                <w:rFonts w:ascii="Arial" w:hAnsi="Arial" w:cs="Arial"/>
                <w:sz w:val="24"/>
                <w:szCs w:val="24"/>
              </w:rPr>
              <w:t xml:space="preserve">had been </w:t>
            </w:r>
            <w:r w:rsidRPr="00995993">
              <w:rPr>
                <w:rFonts w:ascii="Arial" w:hAnsi="Arial" w:cs="Arial"/>
                <w:sz w:val="24"/>
                <w:szCs w:val="24"/>
              </w:rPr>
              <w:t>erected to inform that the water is unfit for human consumption.</w:t>
            </w:r>
          </w:p>
          <w:p w14:paraId="5E62F0CD" w14:textId="3DBAB8DF" w:rsidR="00D93264" w:rsidRPr="00995993" w:rsidRDefault="00D93264" w:rsidP="00D93264">
            <w:pPr>
              <w:pStyle w:val="ListParagraph"/>
              <w:numPr>
                <w:ilvl w:val="0"/>
                <w:numId w:val="53"/>
              </w:numPr>
              <w:autoSpaceDE w:val="0"/>
              <w:autoSpaceDN w:val="0"/>
              <w:contextualSpacing w:val="0"/>
              <w:rPr>
                <w:rFonts w:ascii="Arial" w:hAnsi="Arial" w:cs="Arial"/>
                <w:sz w:val="24"/>
                <w:szCs w:val="24"/>
              </w:rPr>
            </w:pPr>
            <w:r w:rsidRPr="00995993">
              <w:rPr>
                <w:rFonts w:ascii="Arial" w:hAnsi="Arial" w:cs="Arial"/>
                <w:sz w:val="24"/>
                <w:szCs w:val="24"/>
              </w:rPr>
              <w:t>The notice board beside the shop had to be moved into the bus shelter due to storm damage.  It will require new timber posts concreted into place.</w:t>
            </w:r>
          </w:p>
          <w:p w14:paraId="14BCE070" w14:textId="62DEA22C" w:rsidR="00D93264" w:rsidRPr="00995993" w:rsidRDefault="00D93264" w:rsidP="00D93264">
            <w:pPr>
              <w:pStyle w:val="ListParagraph"/>
              <w:numPr>
                <w:ilvl w:val="0"/>
                <w:numId w:val="53"/>
              </w:numPr>
              <w:autoSpaceDE w:val="0"/>
              <w:autoSpaceDN w:val="0"/>
              <w:contextualSpacing w:val="0"/>
              <w:rPr>
                <w:rFonts w:ascii="Arial" w:hAnsi="Arial" w:cs="Arial"/>
                <w:sz w:val="24"/>
                <w:szCs w:val="24"/>
              </w:rPr>
            </w:pPr>
            <w:r w:rsidRPr="00995993">
              <w:rPr>
                <w:rFonts w:ascii="Arial" w:hAnsi="Arial" w:cs="Arial"/>
                <w:sz w:val="24"/>
                <w:szCs w:val="24"/>
              </w:rPr>
              <w:t>Car abandoned at the Waukmill bridge reported</w:t>
            </w:r>
            <w:r w:rsidR="00311249">
              <w:rPr>
                <w:rFonts w:ascii="Arial" w:hAnsi="Arial" w:cs="Arial"/>
                <w:sz w:val="24"/>
                <w:szCs w:val="24"/>
              </w:rPr>
              <w:t xml:space="preserve"> to Police Scotland.</w:t>
            </w:r>
          </w:p>
          <w:p w14:paraId="2CFAD4BF" w14:textId="41915F3A" w:rsidR="00D93264" w:rsidRPr="00995993" w:rsidRDefault="00D93264" w:rsidP="00D93264">
            <w:pPr>
              <w:pStyle w:val="ListParagraph"/>
              <w:numPr>
                <w:ilvl w:val="0"/>
                <w:numId w:val="53"/>
              </w:numPr>
              <w:autoSpaceDE w:val="0"/>
              <w:autoSpaceDN w:val="0"/>
              <w:contextualSpacing w:val="0"/>
              <w:rPr>
                <w:rFonts w:ascii="Arial" w:hAnsi="Arial" w:cs="Arial"/>
                <w:sz w:val="24"/>
                <w:szCs w:val="24"/>
              </w:rPr>
            </w:pPr>
            <w:r w:rsidRPr="00995993">
              <w:rPr>
                <w:rFonts w:ascii="Arial" w:hAnsi="Arial" w:cs="Arial"/>
                <w:sz w:val="24"/>
                <w:szCs w:val="24"/>
              </w:rPr>
              <w:t>New defibrillator installe</w:t>
            </w:r>
            <w:r w:rsidR="00311249">
              <w:rPr>
                <w:rFonts w:ascii="Arial" w:hAnsi="Arial" w:cs="Arial"/>
                <w:sz w:val="24"/>
                <w:szCs w:val="24"/>
              </w:rPr>
              <w:t>d at Slains School</w:t>
            </w:r>
            <w:r w:rsidRPr="00995993">
              <w:rPr>
                <w:rFonts w:ascii="Arial" w:hAnsi="Arial" w:cs="Arial"/>
                <w:sz w:val="24"/>
                <w:szCs w:val="24"/>
              </w:rPr>
              <w:t>.</w:t>
            </w:r>
          </w:p>
          <w:p w14:paraId="771F802E" w14:textId="2DC075BC" w:rsidR="00D93264" w:rsidRPr="00995993" w:rsidRDefault="00D93264" w:rsidP="00D93264">
            <w:pPr>
              <w:pStyle w:val="ListParagraph"/>
              <w:numPr>
                <w:ilvl w:val="0"/>
                <w:numId w:val="53"/>
              </w:numPr>
              <w:autoSpaceDE w:val="0"/>
              <w:autoSpaceDN w:val="0"/>
              <w:contextualSpacing w:val="0"/>
              <w:rPr>
                <w:rFonts w:ascii="Arial" w:hAnsi="Arial" w:cs="Arial"/>
                <w:sz w:val="24"/>
                <w:szCs w:val="24"/>
              </w:rPr>
            </w:pPr>
            <w:r w:rsidRPr="00995993">
              <w:rPr>
                <w:rFonts w:ascii="Arial" w:hAnsi="Arial" w:cs="Arial"/>
                <w:sz w:val="24"/>
                <w:szCs w:val="24"/>
              </w:rPr>
              <w:t>Robot lawnmower coping well with the schoolhouse garden and Rivie.</w:t>
            </w:r>
          </w:p>
        </w:tc>
        <w:tc>
          <w:tcPr>
            <w:tcW w:w="1134" w:type="dxa"/>
          </w:tcPr>
          <w:p w14:paraId="0E8567FD" w14:textId="77777777" w:rsidR="00D93264" w:rsidRPr="009F2B81" w:rsidRDefault="00D93264" w:rsidP="009F2B81">
            <w:pPr>
              <w:spacing w:line="276" w:lineRule="auto"/>
              <w:contextualSpacing/>
              <w:rPr>
                <w:rFonts w:ascii="Arial" w:eastAsia="Times New Roman" w:hAnsi="Arial" w:cs="Arial"/>
                <w:color w:val="000000"/>
                <w:sz w:val="24"/>
                <w:szCs w:val="24"/>
                <w:lang w:eastAsia="en-GB"/>
              </w:rPr>
            </w:pPr>
          </w:p>
        </w:tc>
      </w:tr>
      <w:tr w:rsidR="009F2B81" w:rsidRPr="009F2B81" w14:paraId="35D89618" w14:textId="4BC9A8CF" w:rsidTr="002B41C9">
        <w:tc>
          <w:tcPr>
            <w:tcW w:w="1985" w:type="dxa"/>
          </w:tcPr>
          <w:p w14:paraId="6F279785" w14:textId="77777777" w:rsidR="009F2B81" w:rsidRPr="009F2B81" w:rsidRDefault="009F2B81" w:rsidP="009F2B81">
            <w:pPr>
              <w:rPr>
                <w:rFonts w:ascii="Arial" w:hAnsi="Arial" w:cs="Arial"/>
                <w:sz w:val="24"/>
                <w:szCs w:val="24"/>
              </w:rPr>
            </w:pPr>
            <w:r w:rsidRPr="009F2B81">
              <w:rPr>
                <w:rFonts w:ascii="Arial" w:hAnsi="Arial" w:cs="Arial"/>
                <w:sz w:val="24"/>
                <w:szCs w:val="24"/>
              </w:rPr>
              <w:t>Date of next Meeting</w:t>
            </w:r>
          </w:p>
        </w:tc>
        <w:tc>
          <w:tcPr>
            <w:tcW w:w="7088" w:type="dxa"/>
          </w:tcPr>
          <w:p w14:paraId="3603FDB7" w14:textId="77777777" w:rsidR="000F4815" w:rsidRDefault="000F4815" w:rsidP="009F2B81">
            <w:pPr>
              <w:rPr>
                <w:rFonts w:ascii="Arial" w:hAnsi="Arial" w:cs="Arial"/>
                <w:sz w:val="24"/>
                <w:szCs w:val="24"/>
              </w:rPr>
            </w:pPr>
            <w:r>
              <w:rPr>
                <w:rFonts w:ascii="Arial" w:hAnsi="Arial" w:cs="Arial"/>
                <w:sz w:val="24"/>
                <w:szCs w:val="24"/>
              </w:rPr>
              <w:t>Wednesday 25</w:t>
            </w:r>
            <w:r w:rsidRPr="000F4815">
              <w:rPr>
                <w:rFonts w:ascii="Arial" w:hAnsi="Arial" w:cs="Arial"/>
                <w:sz w:val="24"/>
                <w:szCs w:val="24"/>
                <w:vertAlign w:val="superscript"/>
              </w:rPr>
              <w:t>th</w:t>
            </w:r>
            <w:r>
              <w:rPr>
                <w:rFonts w:ascii="Arial" w:hAnsi="Arial" w:cs="Arial"/>
                <w:sz w:val="24"/>
                <w:szCs w:val="24"/>
              </w:rPr>
              <w:t xml:space="preserve"> September (change of date following Community Council elections)</w:t>
            </w:r>
          </w:p>
          <w:p w14:paraId="5CECAED8" w14:textId="09E1DAA3" w:rsidR="000F4815" w:rsidRPr="009F2B81" w:rsidRDefault="000F4815" w:rsidP="009F2B81">
            <w:pPr>
              <w:rPr>
                <w:rFonts w:ascii="Arial" w:hAnsi="Arial" w:cs="Arial"/>
                <w:sz w:val="24"/>
                <w:szCs w:val="24"/>
              </w:rPr>
            </w:pPr>
            <w:r>
              <w:rPr>
                <w:rFonts w:ascii="Arial" w:hAnsi="Arial" w:cs="Arial"/>
                <w:sz w:val="24"/>
                <w:szCs w:val="24"/>
              </w:rPr>
              <w:t>All meetings will be in Collieston Community Centre at 7pm</w:t>
            </w:r>
          </w:p>
        </w:tc>
        <w:tc>
          <w:tcPr>
            <w:tcW w:w="1134" w:type="dxa"/>
          </w:tcPr>
          <w:p w14:paraId="55831E04" w14:textId="77777777" w:rsidR="009F2B81" w:rsidRPr="009F2B81" w:rsidRDefault="009F2B81" w:rsidP="009F2B81">
            <w:pPr>
              <w:rPr>
                <w:rFonts w:ascii="Arial" w:hAnsi="Arial" w:cs="Arial"/>
                <w:sz w:val="24"/>
                <w:szCs w:val="24"/>
              </w:rPr>
            </w:pPr>
          </w:p>
        </w:tc>
      </w:tr>
    </w:tbl>
    <w:p w14:paraId="5102F50E" w14:textId="08D99E12" w:rsidR="00202462" w:rsidRPr="009F2B81" w:rsidRDefault="00202462" w:rsidP="006B7639">
      <w:pPr>
        <w:rPr>
          <w:rFonts w:ascii="Arial" w:hAnsi="Arial" w:cs="Arial"/>
          <w:sz w:val="24"/>
          <w:szCs w:val="24"/>
        </w:rPr>
      </w:pPr>
    </w:p>
    <w:sectPr w:rsidR="00202462" w:rsidRPr="009F2B81" w:rsidSect="00E677C2">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1569BA" w14:textId="77777777" w:rsidR="00D41969" w:rsidRDefault="00D41969" w:rsidP="00014768">
      <w:pPr>
        <w:spacing w:after="0" w:line="240" w:lineRule="auto"/>
      </w:pPr>
      <w:r>
        <w:separator/>
      </w:r>
    </w:p>
  </w:endnote>
  <w:endnote w:type="continuationSeparator" w:id="0">
    <w:p w14:paraId="4348DDA9" w14:textId="77777777" w:rsidR="00D41969" w:rsidRDefault="00D41969" w:rsidP="000147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35197870"/>
      <w:docPartObj>
        <w:docPartGallery w:val="Page Numbers (Bottom of Page)"/>
        <w:docPartUnique/>
      </w:docPartObj>
    </w:sdtPr>
    <w:sdtEndPr>
      <w:rPr>
        <w:noProof/>
      </w:rPr>
    </w:sdtEndPr>
    <w:sdtContent>
      <w:p w14:paraId="5AACD0C5" w14:textId="124EB2CD" w:rsidR="001632A5" w:rsidRDefault="001632A5">
        <w:pPr>
          <w:pStyle w:val="Footer"/>
          <w:jc w:val="center"/>
        </w:pPr>
        <w:r>
          <w:fldChar w:fldCharType="begin"/>
        </w:r>
        <w:r>
          <w:instrText xml:space="preserve"> PAGE   \* MERGEFORMAT </w:instrText>
        </w:r>
        <w:r>
          <w:fldChar w:fldCharType="separate"/>
        </w:r>
        <w:r w:rsidR="00B060C8">
          <w:rPr>
            <w:noProof/>
          </w:rPr>
          <w:t>3</w:t>
        </w:r>
        <w:r>
          <w:rPr>
            <w:noProof/>
          </w:rPr>
          <w:fldChar w:fldCharType="end"/>
        </w:r>
      </w:p>
    </w:sdtContent>
  </w:sdt>
  <w:p w14:paraId="747166CD" w14:textId="77777777" w:rsidR="00014768" w:rsidRDefault="000147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D4E322" w14:textId="77777777" w:rsidR="00D41969" w:rsidRDefault="00D41969" w:rsidP="00014768">
      <w:pPr>
        <w:spacing w:after="0" w:line="240" w:lineRule="auto"/>
      </w:pPr>
      <w:r>
        <w:separator/>
      </w:r>
    </w:p>
  </w:footnote>
  <w:footnote w:type="continuationSeparator" w:id="0">
    <w:p w14:paraId="659F7AE7" w14:textId="77777777" w:rsidR="00D41969" w:rsidRDefault="00D41969" w:rsidP="000147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36A7F"/>
    <w:multiLevelType w:val="hybridMultilevel"/>
    <w:tmpl w:val="D2B4C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52618E"/>
    <w:multiLevelType w:val="hybridMultilevel"/>
    <w:tmpl w:val="97C83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2B294B"/>
    <w:multiLevelType w:val="hybridMultilevel"/>
    <w:tmpl w:val="94D4F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790A0B"/>
    <w:multiLevelType w:val="hybridMultilevel"/>
    <w:tmpl w:val="0CBCD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FC156D"/>
    <w:multiLevelType w:val="hybridMultilevel"/>
    <w:tmpl w:val="28802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546FBF"/>
    <w:multiLevelType w:val="hybridMultilevel"/>
    <w:tmpl w:val="98CA11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E05B20"/>
    <w:multiLevelType w:val="hybridMultilevel"/>
    <w:tmpl w:val="22F68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9A1923"/>
    <w:multiLevelType w:val="hybridMultilevel"/>
    <w:tmpl w:val="251C29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7E439D3"/>
    <w:multiLevelType w:val="hybridMultilevel"/>
    <w:tmpl w:val="06F89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BA223E"/>
    <w:multiLevelType w:val="hybridMultilevel"/>
    <w:tmpl w:val="8548B9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6D6F5A"/>
    <w:multiLevelType w:val="hybridMultilevel"/>
    <w:tmpl w:val="19F88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1942A7"/>
    <w:multiLevelType w:val="hybridMultilevel"/>
    <w:tmpl w:val="9FB68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935D9C"/>
    <w:multiLevelType w:val="hybridMultilevel"/>
    <w:tmpl w:val="AE2C3FE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3" w15:restartNumberingAfterBreak="0">
    <w:nsid w:val="1E2D5D8E"/>
    <w:multiLevelType w:val="hybridMultilevel"/>
    <w:tmpl w:val="78200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E7068E"/>
    <w:multiLevelType w:val="hybridMultilevel"/>
    <w:tmpl w:val="36A0E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1003B01"/>
    <w:multiLevelType w:val="hybridMultilevel"/>
    <w:tmpl w:val="F90627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083425"/>
    <w:multiLevelType w:val="hybridMultilevel"/>
    <w:tmpl w:val="73389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C16FD7"/>
    <w:multiLevelType w:val="hybridMultilevel"/>
    <w:tmpl w:val="CA70E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B8421F7"/>
    <w:multiLevelType w:val="hybridMultilevel"/>
    <w:tmpl w:val="EEC4802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C6E2E31"/>
    <w:multiLevelType w:val="hybridMultilevel"/>
    <w:tmpl w:val="33FCA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D112145"/>
    <w:multiLevelType w:val="hybridMultilevel"/>
    <w:tmpl w:val="098C8E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112473E"/>
    <w:multiLevelType w:val="hybridMultilevel"/>
    <w:tmpl w:val="0242E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19612C6"/>
    <w:multiLevelType w:val="hybridMultilevel"/>
    <w:tmpl w:val="65FCEB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2065846"/>
    <w:multiLevelType w:val="hybridMultilevel"/>
    <w:tmpl w:val="8428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61212CE"/>
    <w:multiLevelType w:val="hybridMultilevel"/>
    <w:tmpl w:val="2C1450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36464A86"/>
    <w:multiLevelType w:val="hybridMultilevel"/>
    <w:tmpl w:val="5D8E9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E481C67"/>
    <w:multiLevelType w:val="hybridMultilevel"/>
    <w:tmpl w:val="CF521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EC307D0"/>
    <w:multiLevelType w:val="hybridMultilevel"/>
    <w:tmpl w:val="E1EA7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0165D02"/>
    <w:multiLevelType w:val="hybridMultilevel"/>
    <w:tmpl w:val="DE9493F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43A379A5"/>
    <w:multiLevelType w:val="hybridMultilevel"/>
    <w:tmpl w:val="1A324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3CD3FB4"/>
    <w:multiLevelType w:val="hybridMultilevel"/>
    <w:tmpl w:val="26A4C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3E84C13"/>
    <w:multiLevelType w:val="hybridMultilevel"/>
    <w:tmpl w:val="5A447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7750FCF"/>
    <w:multiLevelType w:val="hybridMultilevel"/>
    <w:tmpl w:val="7BAC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8DE2EAF"/>
    <w:multiLevelType w:val="hybridMultilevel"/>
    <w:tmpl w:val="248A2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9AF157F"/>
    <w:multiLevelType w:val="hybridMultilevel"/>
    <w:tmpl w:val="C0B0D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AC656DD"/>
    <w:multiLevelType w:val="hybridMultilevel"/>
    <w:tmpl w:val="43267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BCA494B"/>
    <w:multiLevelType w:val="hybridMultilevel"/>
    <w:tmpl w:val="F0046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E834A49"/>
    <w:multiLevelType w:val="hybridMultilevel"/>
    <w:tmpl w:val="A5B45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0B5068D"/>
    <w:multiLevelType w:val="hybridMultilevel"/>
    <w:tmpl w:val="15B2CA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9" w15:restartNumberingAfterBreak="0">
    <w:nsid w:val="5124234C"/>
    <w:multiLevelType w:val="hybridMultilevel"/>
    <w:tmpl w:val="2898A2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18D6393"/>
    <w:multiLevelType w:val="hybridMultilevel"/>
    <w:tmpl w:val="B1D6E3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2350E0F"/>
    <w:multiLevelType w:val="hybridMultilevel"/>
    <w:tmpl w:val="00FE8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3B4666B"/>
    <w:multiLevelType w:val="hybridMultilevel"/>
    <w:tmpl w:val="B7F85D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6955771"/>
    <w:multiLevelType w:val="hybridMultilevel"/>
    <w:tmpl w:val="B5B0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92661A4"/>
    <w:multiLevelType w:val="hybridMultilevel"/>
    <w:tmpl w:val="361AEF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59B70A9D"/>
    <w:multiLevelType w:val="hybridMultilevel"/>
    <w:tmpl w:val="D27A4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D7A5E4E"/>
    <w:multiLevelType w:val="hybridMultilevel"/>
    <w:tmpl w:val="42F06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2727303"/>
    <w:multiLevelType w:val="hybridMultilevel"/>
    <w:tmpl w:val="0CB60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3BB5777"/>
    <w:multiLevelType w:val="hybridMultilevel"/>
    <w:tmpl w:val="96803F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9" w15:restartNumberingAfterBreak="0">
    <w:nsid w:val="65832158"/>
    <w:multiLevelType w:val="hybridMultilevel"/>
    <w:tmpl w:val="C9EE6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61D2620"/>
    <w:multiLevelType w:val="hybridMultilevel"/>
    <w:tmpl w:val="83E42C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95F2DCC"/>
    <w:multiLevelType w:val="hybridMultilevel"/>
    <w:tmpl w:val="4AE0F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B863D10"/>
    <w:multiLevelType w:val="hybridMultilevel"/>
    <w:tmpl w:val="8D86B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05C48CF"/>
    <w:multiLevelType w:val="hybridMultilevel"/>
    <w:tmpl w:val="7BDAC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3AD7235"/>
    <w:multiLevelType w:val="hybridMultilevel"/>
    <w:tmpl w:val="61E04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46F16FB"/>
    <w:multiLevelType w:val="hybridMultilevel"/>
    <w:tmpl w:val="B20E5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59B1503"/>
    <w:multiLevelType w:val="hybridMultilevel"/>
    <w:tmpl w:val="26BC3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72055FE"/>
    <w:multiLevelType w:val="hybridMultilevel"/>
    <w:tmpl w:val="B62422F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82A4675"/>
    <w:multiLevelType w:val="hybridMultilevel"/>
    <w:tmpl w:val="B54CA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C465000"/>
    <w:multiLevelType w:val="hybridMultilevel"/>
    <w:tmpl w:val="BFEA0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C662D14"/>
    <w:multiLevelType w:val="hybridMultilevel"/>
    <w:tmpl w:val="EAAC4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D7F4329"/>
    <w:multiLevelType w:val="hybridMultilevel"/>
    <w:tmpl w:val="8BEEC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7F17635D"/>
    <w:multiLevelType w:val="hybridMultilevel"/>
    <w:tmpl w:val="81B8E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8891125">
    <w:abstractNumId w:val="21"/>
  </w:num>
  <w:num w:numId="2" w16cid:durableId="1222056675">
    <w:abstractNumId w:val="41"/>
  </w:num>
  <w:num w:numId="3" w16cid:durableId="482966541">
    <w:abstractNumId w:val="58"/>
  </w:num>
  <w:num w:numId="4" w16cid:durableId="197546491">
    <w:abstractNumId w:val="31"/>
  </w:num>
  <w:num w:numId="5" w16cid:durableId="1837334478">
    <w:abstractNumId w:val="2"/>
  </w:num>
  <w:num w:numId="6" w16cid:durableId="1596091710">
    <w:abstractNumId w:val="24"/>
  </w:num>
  <w:num w:numId="7" w16cid:durableId="94062667">
    <w:abstractNumId w:val="48"/>
  </w:num>
  <w:num w:numId="8" w16cid:durableId="1752120141">
    <w:abstractNumId w:val="27"/>
  </w:num>
  <w:num w:numId="9" w16cid:durableId="560096459">
    <w:abstractNumId w:val="51"/>
  </w:num>
  <w:num w:numId="10" w16cid:durableId="114954276">
    <w:abstractNumId w:val="40"/>
  </w:num>
  <w:num w:numId="11" w16cid:durableId="37629909">
    <w:abstractNumId w:val="22"/>
  </w:num>
  <w:num w:numId="12" w16cid:durableId="1684697821">
    <w:abstractNumId w:val="47"/>
  </w:num>
  <w:num w:numId="13" w16cid:durableId="765617591">
    <w:abstractNumId w:val="30"/>
  </w:num>
  <w:num w:numId="14" w16cid:durableId="800927116">
    <w:abstractNumId w:val="12"/>
  </w:num>
  <w:num w:numId="15" w16cid:durableId="1952325071">
    <w:abstractNumId w:val="59"/>
  </w:num>
  <w:num w:numId="16" w16cid:durableId="585119503">
    <w:abstractNumId w:val="1"/>
  </w:num>
  <w:num w:numId="17" w16cid:durableId="1128016277">
    <w:abstractNumId w:val="52"/>
  </w:num>
  <w:num w:numId="18" w16cid:durableId="391655680">
    <w:abstractNumId w:val="19"/>
  </w:num>
  <w:num w:numId="19" w16cid:durableId="1502771729">
    <w:abstractNumId w:val="6"/>
  </w:num>
  <w:num w:numId="20" w16cid:durableId="1123957604">
    <w:abstractNumId w:val="16"/>
  </w:num>
  <w:num w:numId="21" w16cid:durableId="1405496550">
    <w:abstractNumId w:val="14"/>
  </w:num>
  <w:num w:numId="22" w16cid:durableId="1713142244">
    <w:abstractNumId w:val="23"/>
  </w:num>
  <w:num w:numId="23" w16cid:durableId="56174938">
    <w:abstractNumId w:val="37"/>
  </w:num>
  <w:num w:numId="24" w16cid:durableId="1184394340">
    <w:abstractNumId w:val="46"/>
  </w:num>
  <w:num w:numId="25" w16cid:durableId="2137553927">
    <w:abstractNumId w:val="32"/>
  </w:num>
  <w:num w:numId="26" w16cid:durableId="364137832">
    <w:abstractNumId w:val="9"/>
  </w:num>
  <w:num w:numId="27" w16cid:durableId="1571112674">
    <w:abstractNumId w:val="13"/>
  </w:num>
  <w:num w:numId="28" w16cid:durableId="594292932">
    <w:abstractNumId w:val="26"/>
  </w:num>
  <w:num w:numId="29" w16cid:durableId="95560567">
    <w:abstractNumId w:val="7"/>
  </w:num>
  <w:num w:numId="30" w16cid:durableId="1207987826">
    <w:abstractNumId w:val="50"/>
  </w:num>
  <w:num w:numId="31" w16cid:durableId="1264807026">
    <w:abstractNumId w:val="45"/>
  </w:num>
  <w:num w:numId="32" w16cid:durableId="932855432">
    <w:abstractNumId w:val="0"/>
  </w:num>
  <w:num w:numId="33" w16cid:durableId="991524450">
    <w:abstractNumId w:val="33"/>
  </w:num>
  <w:num w:numId="34" w16cid:durableId="241063157">
    <w:abstractNumId w:val="60"/>
  </w:num>
  <w:num w:numId="35" w16cid:durableId="76488645">
    <w:abstractNumId w:val="29"/>
  </w:num>
  <w:num w:numId="36" w16cid:durableId="62915405">
    <w:abstractNumId w:val="15"/>
  </w:num>
  <w:num w:numId="37" w16cid:durableId="1596982373">
    <w:abstractNumId w:val="11"/>
  </w:num>
  <w:num w:numId="38" w16cid:durableId="1018239433">
    <w:abstractNumId w:val="57"/>
  </w:num>
  <w:num w:numId="39" w16cid:durableId="1722823679">
    <w:abstractNumId w:val="3"/>
  </w:num>
  <w:num w:numId="40" w16cid:durableId="1160536564">
    <w:abstractNumId w:val="18"/>
  </w:num>
  <w:num w:numId="41" w16cid:durableId="1335454055">
    <w:abstractNumId w:val="42"/>
  </w:num>
  <w:num w:numId="42" w16cid:durableId="513879725">
    <w:abstractNumId w:val="38"/>
  </w:num>
  <w:num w:numId="43" w16cid:durableId="181019633">
    <w:abstractNumId w:val="4"/>
  </w:num>
  <w:num w:numId="44" w16cid:durableId="1579368897">
    <w:abstractNumId w:val="34"/>
  </w:num>
  <w:num w:numId="45" w16cid:durableId="1400135104">
    <w:abstractNumId w:val="43"/>
  </w:num>
  <w:num w:numId="46" w16cid:durableId="788864748">
    <w:abstractNumId w:val="20"/>
  </w:num>
  <w:num w:numId="47" w16cid:durableId="28648919">
    <w:abstractNumId w:val="61"/>
  </w:num>
  <w:num w:numId="48" w16cid:durableId="993920820">
    <w:abstractNumId w:val="25"/>
  </w:num>
  <w:num w:numId="49" w16cid:durableId="336158648">
    <w:abstractNumId w:val="44"/>
  </w:num>
  <w:num w:numId="50" w16cid:durableId="1785080547">
    <w:abstractNumId w:val="56"/>
  </w:num>
  <w:num w:numId="51" w16cid:durableId="1438520550">
    <w:abstractNumId w:val="62"/>
  </w:num>
  <w:num w:numId="52" w16cid:durableId="1081489482">
    <w:abstractNumId w:val="17"/>
  </w:num>
  <w:num w:numId="53" w16cid:durableId="1894655642">
    <w:abstractNumId w:val="10"/>
  </w:num>
  <w:num w:numId="54" w16cid:durableId="1286036446">
    <w:abstractNumId w:val="5"/>
  </w:num>
  <w:num w:numId="55" w16cid:durableId="765272185">
    <w:abstractNumId w:val="55"/>
  </w:num>
  <w:num w:numId="56" w16cid:durableId="1181118498">
    <w:abstractNumId w:val="8"/>
  </w:num>
  <w:num w:numId="57" w16cid:durableId="1469932422">
    <w:abstractNumId w:val="35"/>
  </w:num>
  <w:num w:numId="58" w16cid:durableId="616185730">
    <w:abstractNumId w:val="39"/>
  </w:num>
  <w:num w:numId="59" w16cid:durableId="1011181261">
    <w:abstractNumId w:val="49"/>
  </w:num>
  <w:num w:numId="60" w16cid:durableId="563680811">
    <w:abstractNumId w:val="53"/>
  </w:num>
  <w:num w:numId="61" w16cid:durableId="666714828">
    <w:abstractNumId w:val="36"/>
  </w:num>
  <w:num w:numId="62" w16cid:durableId="1495533093">
    <w:abstractNumId w:val="54"/>
  </w:num>
  <w:num w:numId="63" w16cid:durableId="1771856847">
    <w:abstractNumId w:val="2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2462"/>
    <w:rsid w:val="000005A1"/>
    <w:rsid w:val="00004FE8"/>
    <w:rsid w:val="00005D47"/>
    <w:rsid w:val="00006918"/>
    <w:rsid w:val="00014768"/>
    <w:rsid w:val="00024350"/>
    <w:rsid w:val="00026E1C"/>
    <w:rsid w:val="000277E3"/>
    <w:rsid w:val="000323F6"/>
    <w:rsid w:val="00041595"/>
    <w:rsid w:val="00046BCB"/>
    <w:rsid w:val="00047E51"/>
    <w:rsid w:val="000576A3"/>
    <w:rsid w:val="00070BD6"/>
    <w:rsid w:val="00071DFE"/>
    <w:rsid w:val="00076B39"/>
    <w:rsid w:val="00081E11"/>
    <w:rsid w:val="000854E9"/>
    <w:rsid w:val="00085C3B"/>
    <w:rsid w:val="000947E1"/>
    <w:rsid w:val="0009486B"/>
    <w:rsid w:val="000953E6"/>
    <w:rsid w:val="000A25B7"/>
    <w:rsid w:val="000B1A80"/>
    <w:rsid w:val="000B5D4E"/>
    <w:rsid w:val="000C2A1C"/>
    <w:rsid w:val="000C480F"/>
    <w:rsid w:val="000C49DD"/>
    <w:rsid w:val="000D3668"/>
    <w:rsid w:val="000D4593"/>
    <w:rsid w:val="000E13FC"/>
    <w:rsid w:val="000E272C"/>
    <w:rsid w:val="000E29C7"/>
    <w:rsid w:val="000E4E92"/>
    <w:rsid w:val="000E6447"/>
    <w:rsid w:val="000F4815"/>
    <w:rsid w:val="000F559B"/>
    <w:rsid w:val="000F75BC"/>
    <w:rsid w:val="00102FCD"/>
    <w:rsid w:val="001170F3"/>
    <w:rsid w:val="00117457"/>
    <w:rsid w:val="00121E3E"/>
    <w:rsid w:val="00123DC4"/>
    <w:rsid w:val="001273DB"/>
    <w:rsid w:val="001349A9"/>
    <w:rsid w:val="00142C2A"/>
    <w:rsid w:val="0015124D"/>
    <w:rsid w:val="001632A5"/>
    <w:rsid w:val="00165E5B"/>
    <w:rsid w:val="00170C0A"/>
    <w:rsid w:val="001712A2"/>
    <w:rsid w:val="0017588F"/>
    <w:rsid w:val="0018134A"/>
    <w:rsid w:val="00182AA0"/>
    <w:rsid w:val="00183B66"/>
    <w:rsid w:val="00197525"/>
    <w:rsid w:val="001A09C8"/>
    <w:rsid w:val="001A26C1"/>
    <w:rsid w:val="001A464B"/>
    <w:rsid w:val="001A52F3"/>
    <w:rsid w:val="001B42ED"/>
    <w:rsid w:val="001C6354"/>
    <w:rsid w:val="001C64EF"/>
    <w:rsid w:val="001D1EBF"/>
    <w:rsid w:val="001D5974"/>
    <w:rsid w:val="001E2B3B"/>
    <w:rsid w:val="001E4548"/>
    <w:rsid w:val="001E4781"/>
    <w:rsid w:val="001F1FEF"/>
    <w:rsid w:val="001F3FE2"/>
    <w:rsid w:val="001F451B"/>
    <w:rsid w:val="001F45AA"/>
    <w:rsid w:val="001F55C0"/>
    <w:rsid w:val="001F6BD5"/>
    <w:rsid w:val="001F703D"/>
    <w:rsid w:val="00200DC1"/>
    <w:rsid w:val="00202462"/>
    <w:rsid w:val="0020540E"/>
    <w:rsid w:val="00210794"/>
    <w:rsid w:val="002159F9"/>
    <w:rsid w:val="0021777C"/>
    <w:rsid w:val="0022305C"/>
    <w:rsid w:val="002266AA"/>
    <w:rsid w:val="0023256C"/>
    <w:rsid w:val="00234903"/>
    <w:rsid w:val="00237844"/>
    <w:rsid w:val="002378BF"/>
    <w:rsid w:val="002403F0"/>
    <w:rsid w:val="00242663"/>
    <w:rsid w:val="002505BE"/>
    <w:rsid w:val="00254544"/>
    <w:rsid w:val="002554BC"/>
    <w:rsid w:val="00260800"/>
    <w:rsid w:val="0027138D"/>
    <w:rsid w:val="00277802"/>
    <w:rsid w:val="0028393C"/>
    <w:rsid w:val="00287DB1"/>
    <w:rsid w:val="0029146B"/>
    <w:rsid w:val="002A211C"/>
    <w:rsid w:val="002A5E98"/>
    <w:rsid w:val="002A78A9"/>
    <w:rsid w:val="002B0951"/>
    <w:rsid w:val="002B129B"/>
    <w:rsid w:val="002B218D"/>
    <w:rsid w:val="002B3646"/>
    <w:rsid w:val="002B41C9"/>
    <w:rsid w:val="002B6597"/>
    <w:rsid w:val="002C1067"/>
    <w:rsid w:val="002C1C77"/>
    <w:rsid w:val="002C3F81"/>
    <w:rsid w:val="002D781E"/>
    <w:rsid w:val="002E168D"/>
    <w:rsid w:val="002F50B2"/>
    <w:rsid w:val="0030194F"/>
    <w:rsid w:val="00303A26"/>
    <w:rsid w:val="0030717F"/>
    <w:rsid w:val="003102D0"/>
    <w:rsid w:val="00311249"/>
    <w:rsid w:val="0031282D"/>
    <w:rsid w:val="00312D77"/>
    <w:rsid w:val="00314608"/>
    <w:rsid w:val="003252A4"/>
    <w:rsid w:val="00325406"/>
    <w:rsid w:val="00331401"/>
    <w:rsid w:val="003322B7"/>
    <w:rsid w:val="00335CD3"/>
    <w:rsid w:val="0034206A"/>
    <w:rsid w:val="00357C37"/>
    <w:rsid w:val="00360033"/>
    <w:rsid w:val="00361947"/>
    <w:rsid w:val="0036280A"/>
    <w:rsid w:val="00363CD3"/>
    <w:rsid w:val="0036689A"/>
    <w:rsid w:val="0037339C"/>
    <w:rsid w:val="00374A70"/>
    <w:rsid w:val="003817B5"/>
    <w:rsid w:val="00383FEA"/>
    <w:rsid w:val="00387EEE"/>
    <w:rsid w:val="00392DCD"/>
    <w:rsid w:val="00394CA2"/>
    <w:rsid w:val="0039547B"/>
    <w:rsid w:val="003964C8"/>
    <w:rsid w:val="00396F42"/>
    <w:rsid w:val="003A110F"/>
    <w:rsid w:val="003A602E"/>
    <w:rsid w:val="003A6339"/>
    <w:rsid w:val="003B3EAB"/>
    <w:rsid w:val="003B4B35"/>
    <w:rsid w:val="003B6497"/>
    <w:rsid w:val="003B7187"/>
    <w:rsid w:val="003C279F"/>
    <w:rsid w:val="003C77A7"/>
    <w:rsid w:val="003D04E1"/>
    <w:rsid w:val="003D6254"/>
    <w:rsid w:val="003E0F94"/>
    <w:rsid w:val="003E33D0"/>
    <w:rsid w:val="003E367B"/>
    <w:rsid w:val="003E536D"/>
    <w:rsid w:val="003F6F01"/>
    <w:rsid w:val="00401DAD"/>
    <w:rsid w:val="004059BE"/>
    <w:rsid w:val="00405A2B"/>
    <w:rsid w:val="00406319"/>
    <w:rsid w:val="00406AE5"/>
    <w:rsid w:val="00412780"/>
    <w:rsid w:val="0041782C"/>
    <w:rsid w:val="00420084"/>
    <w:rsid w:val="00421618"/>
    <w:rsid w:val="004233B6"/>
    <w:rsid w:val="0042545F"/>
    <w:rsid w:val="00426625"/>
    <w:rsid w:val="00431DDC"/>
    <w:rsid w:val="00435855"/>
    <w:rsid w:val="00441DD8"/>
    <w:rsid w:val="00457AB1"/>
    <w:rsid w:val="004665C5"/>
    <w:rsid w:val="00474A31"/>
    <w:rsid w:val="00475F20"/>
    <w:rsid w:val="00480BBB"/>
    <w:rsid w:val="0048168A"/>
    <w:rsid w:val="00482FB4"/>
    <w:rsid w:val="00487742"/>
    <w:rsid w:val="0049250B"/>
    <w:rsid w:val="00492B19"/>
    <w:rsid w:val="004938A0"/>
    <w:rsid w:val="00496403"/>
    <w:rsid w:val="004A2A16"/>
    <w:rsid w:val="004A5B21"/>
    <w:rsid w:val="004B079A"/>
    <w:rsid w:val="004B1FA6"/>
    <w:rsid w:val="004B1FDE"/>
    <w:rsid w:val="004B29B6"/>
    <w:rsid w:val="004B34D8"/>
    <w:rsid w:val="004C0482"/>
    <w:rsid w:val="004C200F"/>
    <w:rsid w:val="004C2507"/>
    <w:rsid w:val="004C2EDD"/>
    <w:rsid w:val="004D0974"/>
    <w:rsid w:val="004D0DBA"/>
    <w:rsid w:val="004D1220"/>
    <w:rsid w:val="004D2942"/>
    <w:rsid w:val="004E0E34"/>
    <w:rsid w:val="004F6299"/>
    <w:rsid w:val="004F7875"/>
    <w:rsid w:val="005017FE"/>
    <w:rsid w:val="005030B9"/>
    <w:rsid w:val="00516642"/>
    <w:rsid w:val="00516669"/>
    <w:rsid w:val="0052581B"/>
    <w:rsid w:val="00533E2F"/>
    <w:rsid w:val="005366E0"/>
    <w:rsid w:val="00536D64"/>
    <w:rsid w:val="0054037A"/>
    <w:rsid w:val="005417A1"/>
    <w:rsid w:val="00541A97"/>
    <w:rsid w:val="00542957"/>
    <w:rsid w:val="005434AE"/>
    <w:rsid w:val="0054601E"/>
    <w:rsid w:val="005513C2"/>
    <w:rsid w:val="00555E47"/>
    <w:rsid w:val="0055717F"/>
    <w:rsid w:val="00571EBB"/>
    <w:rsid w:val="00573174"/>
    <w:rsid w:val="00574B17"/>
    <w:rsid w:val="005828C1"/>
    <w:rsid w:val="00582B84"/>
    <w:rsid w:val="00593F23"/>
    <w:rsid w:val="005964DA"/>
    <w:rsid w:val="005A3199"/>
    <w:rsid w:val="005A3D3F"/>
    <w:rsid w:val="005A51DA"/>
    <w:rsid w:val="005B11CE"/>
    <w:rsid w:val="005B7454"/>
    <w:rsid w:val="005C4B26"/>
    <w:rsid w:val="005D47B9"/>
    <w:rsid w:val="005D4A3C"/>
    <w:rsid w:val="005E00C8"/>
    <w:rsid w:val="005E204F"/>
    <w:rsid w:val="005E50FC"/>
    <w:rsid w:val="005E6C6E"/>
    <w:rsid w:val="005F0493"/>
    <w:rsid w:val="005F2E35"/>
    <w:rsid w:val="005F4FDA"/>
    <w:rsid w:val="005F5C38"/>
    <w:rsid w:val="005F5EF1"/>
    <w:rsid w:val="00600555"/>
    <w:rsid w:val="00601CBD"/>
    <w:rsid w:val="00603231"/>
    <w:rsid w:val="006033E2"/>
    <w:rsid w:val="00606892"/>
    <w:rsid w:val="00612521"/>
    <w:rsid w:val="006125C9"/>
    <w:rsid w:val="00612E3B"/>
    <w:rsid w:val="006131AA"/>
    <w:rsid w:val="00620A5C"/>
    <w:rsid w:val="0062158A"/>
    <w:rsid w:val="0062676D"/>
    <w:rsid w:val="006360F7"/>
    <w:rsid w:val="00640F7B"/>
    <w:rsid w:val="006421FF"/>
    <w:rsid w:val="00642403"/>
    <w:rsid w:val="00646892"/>
    <w:rsid w:val="0065104A"/>
    <w:rsid w:val="00652C3D"/>
    <w:rsid w:val="0065574C"/>
    <w:rsid w:val="006574C5"/>
    <w:rsid w:val="00661C4C"/>
    <w:rsid w:val="00661F4B"/>
    <w:rsid w:val="00665A78"/>
    <w:rsid w:val="00666986"/>
    <w:rsid w:val="00671670"/>
    <w:rsid w:val="006809C2"/>
    <w:rsid w:val="00680E69"/>
    <w:rsid w:val="00683643"/>
    <w:rsid w:val="006842B0"/>
    <w:rsid w:val="006876A7"/>
    <w:rsid w:val="00690340"/>
    <w:rsid w:val="006924FC"/>
    <w:rsid w:val="006B001D"/>
    <w:rsid w:val="006B1726"/>
    <w:rsid w:val="006B7639"/>
    <w:rsid w:val="006C141B"/>
    <w:rsid w:val="006C520E"/>
    <w:rsid w:val="006C6EC2"/>
    <w:rsid w:val="006D3DF9"/>
    <w:rsid w:val="006E142F"/>
    <w:rsid w:val="006E2632"/>
    <w:rsid w:val="006E2ABA"/>
    <w:rsid w:val="006F358C"/>
    <w:rsid w:val="006F76CE"/>
    <w:rsid w:val="00702DD8"/>
    <w:rsid w:val="007050A9"/>
    <w:rsid w:val="00717DE0"/>
    <w:rsid w:val="00722529"/>
    <w:rsid w:val="007249A0"/>
    <w:rsid w:val="00732897"/>
    <w:rsid w:val="00732A3C"/>
    <w:rsid w:val="00732CEA"/>
    <w:rsid w:val="00733388"/>
    <w:rsid w:val="00734D3C"/>
    <w:rsid w:val="00737337"/>
    <w:rsid w:val="0074402A"/>
    <w:rsid w:val="007442C7"/>
    <w:rsid w:val="007457A2"/>
    <w:rsid w:val="00747B73"/>
    <w:rsid w:val="007509F3"/>
    <w:rsid w:val="007520C1"/>
    <w:rsid w:val="007523EB"/>
    <w:rsid w:val="00763E4E"/>
    <w:rsid w:val="00770B7E"/>
    <w:rsid w:val="00772521"/>
    <w:rsid w:val="007745E6"/>
    <w:rsid w:val="0078507E"/>
    <w:rsid w:val="007854DB"/>
    <w:rsid w:val="00787C03"/>
    <w:rsid w:val="00793F14"/>
    <w:rsid w:val="00796041"/>
    <w:rsid w:val="00796E02"/>
    <w:rsid w:val="007977E8"/>
    <w:rsid w:val="007A2DED"/>
    <w:rsid w:val="007A4CA5"/>
    <w:rsid w:val="007A5B62"/>
    <w:rsid w:val="007B6280"/>
    <w:rsid w:val="007C1DE7"/>
    <w:rsid w:val="007C35FF"/>
    <w:rsid w:val="007C5902"/>
    <w:rsid w:val="007C61FF"/>
    <w:rsid w:val="007D0D41"/>
    <w:rsid w:val="007D0ED7"/>
    <w:rsid w:val="007D3077"/>
    <w:rsid w:val="007D336F"/>
    <w:rsid w:val="007D69E2"/>
    <w:rsid w:val="007D73FD"/>
    <w:rsid w:val="007E189C"/>
    <w:rsid w:val="007E623F"/>
    <w:rsid w:val="007F1DB1"/>
    <w:rsid w:val="007F3626"/>
    <w:rsid w:val="007F4374"/>
    <w:rsid w:val="00803334"/>
    <w:rsid w:val="0080603D"/>
    <w:rsid w:val="00807179"/>
    <w:rsid w:val="00810C66"/>
    <w:rsid w:val="008129DE"/>
    <w:rsid w:val="0081389D"/>
    <w:rsid w:val="008159D8"/>
    <w:rsid w:val="0083045F"/>
    <w:rsid w:val="00830F0C"/>
    <w:rsid w:val="00836946"/>
    <w:rsid w:val="00837D44"/>
    <w:rsid w:val="00844F50"/>
    <w:rsid w:val="0084503A"/>
    <w:rsid w:val="0084556C"/>
    <w:rsid w:val="008467D0"/>
    <w:rsid w:val="00846A6A"/>
    <w:rsid w:val="0085035C"/>
    <w:rsid w:val="00856270"/>
    <w:rsid w:val="00857DEC"/>
    <w:rsid w:val="0086086D"/>
    <w:rsid w:val="0086209E"/>
    <w:rsid w:val="00862A27"/>
    <w:rsid w:val="00863728"/>
    <w:rsid w:val="008646C5"/>
    <w:rsid w:val="0086677C"/>
    <w:rsid w:val="00874FA1"/>
    <w:rsid w:val="0087724F"/>
    <w:rsid w:val="008824B2"/>
    <w:rsid w:val="008847E4"/>
    <w:rsid w:val="008854A1"/>
    <w:rsid w:val="00886125"/>
    <w:rsid w:val="00890D11"/>
    <w:rsid w:val="0089699E"/>
    <w:rsid w:val="008A30A7"/>
    <w:rsid w:val="008A4C89"/>
    <w:rsid w:val="008A596C"/>
    <w:rsid w:val="008B4988"/>
    <w:rsid w:val="008B4B35"/>
    <w:rsid w:val="008B6357"/>
    <w:rsid w:val="008C239F"/>
    <w:rsid w:val="008C30AA"/>
    <w:rsid w:val="008C4249"/>
    <w:rsid w:val="008C787D"/>
    <w:rsid w:val="008D0BE4"/>
    <w:rsid w:val="008D5D5B"/>
    <w:rsid w:val="008D6836"/>
    <w:rsid w:val="008E0F37"/>
    <w:rsid w:val="008E6656"/>
    <w:rsid w:val="008F2118"/>
    <w:rsid w:val="008F41BB"/>
    <w:rsid w:val="008F5139"/>
    <w:rsid w:val="008F52E4"/>
    <w:rsid w:val="008F624A"/>
    <w:rsid w:val="009011B6"/>
    <w:rsid w:val="00902C19"/>
    <w:rsid w:val="00916B92"/>
    <w:rsid w:val="009205C0"/>
    <w:rsid w:val="00922839"/>
    <w:rsid w:val="00934607"/>
    <w:rsid w:val="00936CAA"/>
    <w:rsid w:val="0094164E"/>
    <w:rsid w:val="00941C92"/>
    <w:rsid w:val="00942464"/>
    <w:rsid w:val="00950C90"/>
    <w:rsid w:val="009526F6"/>
    <w:rsid w:val="00953823"/>
    <w:rsid w:val="00956FA9"/>
    <w:rsid w:val="009618A9"/>
    <w:rsid w:val="00965306"/>
    <w:rsid w:val="00970678"/>
    <w:rsid w:val="00972651"/>
    <w:rsid w:val="00974BA7"/>
    <w:rsid w:val="00982027"/>
    <w:rsid w:val="0098642F"/>
    <w:rsid w:val="00986C47"/>
    <w:rsid w:val="009903F3"/>
    <w:rsid w:val="00990433"/>
    <w:rsid w:val="009930DE"/>
    <w:rsid w:val="00995993"/>
    <w:rsid w:val="009964C2"/>
    <w:rsid w:val="00997448"/>
    <w:rsid w:val="009A4192"/>
    <w:rsid w:val="009A47DB"/>
    <w:rsid w:val="009A4847"/>
    <w:rsid w:val="009A5CF4"/>
    <w:rsid w:val="009A6825"/>
    <w:rsid w:val="009B110C"/>
    <w:rsid w:val="009B2EC1"/>
    <w:rsid w:val="009B4D8A"/>
    <w:rsid w:val="009C5713"/>
    <w:rsid w:val="009D16AD"/>
    <w:rsid w:val="009D3218"/>
    <w:rsid w:val="009D6A97"/>
    <w:rsid w:val="009F2B81"/>
    <w:rsid w:val="00A040BF"/>
    <w:rsid w:val="00A05034"/>
    <w:rsid w:val="00A132C1"/>
    <w:rsid w:val="00A21B10"/>
    <w:rsid w:val="00A22AD8"/>
    <w:rsid w:val="00A233A0"/>
    <w:rsid w:val="00A25BE9"/>
    <w:rsid w:val="00A30B28"/>
    <w:rsid w:val="00A3148C"/>
    <w:rsid w:val="00A3266B"/>
    <w:rsid w:val="00A33229"/>
    <w:rsid w:val="00A34633"/>
    <w:rsid w:val="00A5127E"/>
    <w:rsid w:val="00A55FA6"/>
    <w:rsid w:val="00A56790"/>
    <w:rsid w:val="00A578BC"/>
    <w:rsid w:val="00A57DCF"/>
    <w:rsid w:val="00A600EA"/>
    <w:rsid w:val="00A60508"/>
    <w:rsid w:val="00A63312"/>
    <w:rsid w:val="00A64F3F"/>
    <w:rsid w:val="00A650CE"/>
    <w:rsid w:val="00A667A2"/>
    <w:rsid w:val="00A67B43"/>
    <w:rsid w:val="00A7143C"/>
    <w:rsid w:val="00A749D0"/>
    <w:rsid w:val="00A760A4"/>
    <w:rsid w:val="00A773F0"/>
    <w:rsid w:val="00A97F5C"/>
    <w:rsid w:val="00AA210B"/>
    <w:rsid w:val="00AA5962"/>
    <w:rsid w:val="00AC3E12"/>
    <w:rsid w:val="00AC4CF9"/>
    <w:rsid w:val="00AC6857"/>
    <w:rsid w:val="00AD30F4"/>
    <w:rsid w:val="00AF6276"/>
    <w:rsid w:val="00AF7816"/>
    <w:rsid w:val="00B060C8"/>
    <w:rsid w:val="00B102F9"/>
    <w:rsid w:val="00B129A1"/>
    <w:rsid w:val="00B16197"/>
    <w:rsid w:val="00B16416"/>
    <w:rsid w:val="00B17832"/>
    <w:rsid w:val="00B212A2"/>
    <w:rsid w:val="00B22035"/>
    <w:rsid w:val="00B249CF"/>
    <w:rsid w:val="00B33AAB"/>
    <w:rsid w:val="00B33ABD"/>
    <w:rsid w:val="00B37193"/>
    <w:rsid w:val="00B40C9E"/>
    <w:rsid w:val="00B4258A"/>
    <w:rsid w:val="00B4558F"/>
    <w:rsid w:val="00B50F23"/>
    <w:rsid w:val="00B55C6A"/>
    <w:rsid w:val="00B56EB3"/>
    <w:rsid w:val="00B57661"/>
    <w:rsid w:val="00B64FA7"/>
    <w:rsid w:val="00B719CA"/>
    <w:rsid w:val="00B80A9A"/>
    <w:rsid w:val="00B80ED0"/>
    <w:rsid w:val="00B8188D"/>
    <w:rsid w:val="00B818B6"/>
    <w:rsid w:val="00B82BF8"/>
    <w:rsid w:val="00B86F07"/>
    <w:rsid w:val="00B87584"/>
    <w:rsid w:val="00BA0EE3"/>
    <w:rsid w:val="00BA5EB2"/>
    <w:rsid w:val="00BA7AD7"/>
    <w:rsid w:val="00BB1A7C"/>
    <w:rsid w:val="00BB1B1D"/>
    <w:rsid w:val="00BB1E7A"/>
    <w:rsid w:val="00BB4A4A"/>
    <w:rsid w:val="00BC1601"/>
    <w:rsid w:val="00BC3231"/>
    <w:rsid w:val="00BC3F1C"/>
    <w:rsid w:val="00BC72E2"/>
    <w:rsid w:val="00BD5991"/>
    <w:rsid w:val="00BD7545"/>
    <w:rsid w:val="00BE0883"/>
    <w:rsid w:val="00BE3C21"/>
    <w:rsid w:val="00BF6B81"/>
    <w:rsid w:val="00C02EE5"/>
    <w:rsid w:val="00C05A65"/>
    <w:rsid w:val="00C11D27"/>
    <w:rsid w:val="00C13C88"/>
    <w:rsid w:val="00C15217"/>
    <w:rsid w:val="00C175F0"/>
    <w:rsid w:val="00C20D78"/>
    <w:rsid w:val="00C23CA3"/>
    <w:rsid w:val="00C25CA9"/>
    <w:rsid w:val="00C3229C"/>
    <w:rsid w:val="00C341BF"/>
    <w:rsid w:val="00C345EC"/>
    <w:rsid w:val="00C471D9"/>
    <w:rsid w:val="00C5027A"/>
    <w:rsid w:val="00C515E3"/>
    <w:rsid w:val="00C51BBE"/>
    <w:rsid w:val="00C56034"/>
    <w:rsid w:val="00C56828"/>
    <w:rsid w:val="00C62475"/>
    <w:rsid w:val="00C66D66"/>
    <w:rsid w:val="00C714F8"/>
    <w:rsid w:val="00C71D8B"/>
    <w:rsid w:val="00C77766"/>
    <w:rsid w:val="00C8153B"/>
    <w:rsid w:val="00C83779"/>
    <w:rsid w:val="00C8777F"/>
    <w:rsid w:val="00C87D6D"/>
    <w:rsid w:val="00C87EC9"/>
    <w:rsid w:val="00C94FEB"/>
    <w:rsid w:val="00C96233"/>
    <w:rsid w:val="00CA2C61"/>
    <w:rsid w:val="00CA4053"/>
    <w:rsid w:val="00CA5EB9"/>
    <w:rsid w:val="00CA712B"/>
    <w:rsid w:val="00CB1604"/>
    <w:rsid w:val="00CC3930"/>
    <w:rsid w:val="00CC4A3C"/>
    <w:rsid w:val="00CC6802"/>
    <w:rsid w:val="00CD07E2"/>
    <w:rsid w:val="00CD2374"/>
    <w:rsid w:val="00CD39AE"/>
    <w:rsid w:val="00CE1917"/>
    <w:rsid w:val="00CE4192"/>
    <w:rsid w:val="00CE568D"/>
    <w:rsid w:val="00CE6EA2"/>
    <w:rsid w:val="00D01A0A"/>
    <w:rsid w:val="00D01C88"/>
    <w:rsid w:val="00D0368F"/>
    <w:rsid w:val="00D04851"/>
    <w:rsid w:val="00D106A4"/>
    <w:rsid w:val="00D142C8"/>
    <w:rsid w:val="00D1483E"/>
    <w:rsid w:val="00D157CC"/>
    <w:rsid w:val="00D23CFA"/>
    <w:rsid w:val="00D24163"/>
    <w:rsid w:val="00D35267"/>
    <w:rsid w:val="00D37702"/>
    <w:rsid w:val="00D37AC4"/>
    <w:rsid w:val="00D400BA"/>
    <w:rsid w:val="00D40E1F"/>
    <w:rsid w:val="00D4166E"/>
    <w:rsid w:val="00D41969"/>
    <w:rsid w:val="00D41CDE"/>
    <w:rsid w:val="00D42C1F"/>
    <w:rsid w:val="00D50B39"/>
    <w:rsid w:val="00D50E7C"/>
    <w:rsid w:val="00D563FE"/>
    <w:rsid w:val="00D565CE"/>
    <w:rsid w:val="00D60E46"/>
    <w:rsid w:val="00D60E5E"/>
    <w:rsid w:val="00D64825"/>
    <w:rsid w:val="00D66586"/>
    <w:rsid w:val="00D6718F"/>
    <w:rsid w:val="00D67872"/>
    <w:rsid w:val="00D70D1E"/>
    <w:rsid w:val="00D73283"/>
    <w:rsid w:val="00D74ACA"/>
    <w:rsid w:val="00D74D31"/>
    <w:rsid w:val="00D76441"/>
    <w:rsid w:val="00D764DE"/>
    <w:rsid w:val="00D77100"/>
    <w:rsid w:val="00D80DE6"/>
    <w:rsid w:val="00D830FE"/>
    <w:rsid w:val="00D83404"/>
    <w:rsid w:val="00D8544F"/>
    <w:rsid w:val="00D859AA"/>
    <w:rsid w:val="00D90567"/>
    <w:rsid w:val="00D93264"/>
    <w:rsid w:val="00D956D0"/>
    <w:rsid w:val="00D96791"/>
    <w:rsid w:val="00DA4873"/>
    <w:rsid w:val="00DB466B"/>
    <w:rsid w:val="00DC14B0"/>
    <w:rsid w:val="00DC6C68"/>
    <w:rsid w:val="00DD220D"/>
    <w:rsid w:val="00DD2E40"/>
    <w:rsid w:val="00DD365C"/>
    <w:rsid w:val="00DD4478"/>
    <w:rsid w:val="00DE1BF2"/>
    <w:rsid w:val="00DE7523"/>
    <w:rsid w:val="00DF39B2"/>
    <w:rsid w:val="00DF42FD"/>
    <w:rsid w:val="00E04CF9"/>
    <w:rsid w:val="00E2124A"/>
    <w:rsid w:val="00E255E0"/>
    <w:rsid w:val="00E32E2C"/>
    <w:rsid w:val="00E33772"/>
    <w:rsid w:val="00E35451"/>
    <w:rsid w:val="00E40976"/>
    <w:rsid w:val="00E426CB"/>
    <w:rsid w:val="00E438C2"/>
    <w:rsid w:val="00E4462E"/>
    <w:rsid w:val="00E464E2"/>
    <w:rsid w:val="00E5137A"/>
    <w:rsid w:val="00E514AF"/>
    <w:rsid w:val="00E54728"/>
    <w:rsid w:val="00E5684C"/>
    <w:rsid w:val="00E654C8"/>
    <w:rsid w:val="00E677C2"/>
    <w:rsid w:val="00E72AF9"/>
    <w:rsid w:val="00E7631F"/>
    <w:rsid w:val="00E76562"/>
    <w:rsid w:val="00E77973"/>
    <w:rsid w:val="00E81FC9"/>
    <w:rsid w:val="00E91689"/>
    <w:rsid w:val="00EA5402"/>
    <w:rsid w:val="00EA5826"/>
    <w:rsid w:val="00EA7022"/>
    <w:rsid w:val="00EB0778"/>
    <w:rsid w:val="00EB1858"/>
    <w:rsid w:val="00EB317A"/>
    <w:rsid w:val="00EB35A2"/>
    <w:rsid w:val="00EC4BBD"/>
    <w:rsid w:val="00ED4A7E"/>
    <w:rsid w:val="00ED73FA"/>
    <w:rsid w:val="00EE0BFD"/>
    <w:rsid w:val="00EE1FF3"/>
    <w:rsid w:val="00EE2D0F"/>
    <w:rsid w:val="00EE47CF"/>
    <w:rsid w:val="00EE79D1"/>
    <w:rsid w:val="00EF1A1A"/>
    <w:rsid w:val="00EF5758"/>
    <w:rsid w:val="00F03116"/>
    <w:rsid w:val="00F03362"/>
    <w:rsid w:val="00F054AD"/>
    <w:rsid w:val="00F25058"/>
    <w:rsid w:val="00F27B09"/>
    <w:rsid w:val="00F311AA"/>
    <w:rsid w:val="00F325DD"/>
    <w:rsid w:val="00F3586A"/>
    <w:rsid w:val="00F373F6"/>
    <w:rsid w:val="00F409BC"/>
    <w:rsid w:val="00F40DA8"/>
    <w:rsid w:val="00F62429"/>
    <w:rsid w:val="00F637B3"/>
    <w:rsid w:val="00F6452A"/>
    <w:rsid w:val="00F70DEF"/>
    <w:rsid w:val="00F7422E"/>
    <w:rsid w:val="00F758DD"/>
    <w:rsid w:val="00F80AD2"/>
    <w:rsid w:val="00F81356"/>
    <w:rsid w:val="00F82820"/>
    <w:rsid w:val="00F90827"/>
    <w:rsid w:val="00F94274"/>
    <w:rsid w:val="00F945D0"/>
    <w:rsid w:val="00FA3E98"/>
    <w:rsid w:val="00FA54B0"/>
    <w:rsid w:val="00FB1A4E"/>
    <w:rsid w:val="00FB4EF0"/>
    <w:rsid w:val="00FC0148"/>
    <w:rsid w:val="00FC3100"/>
    <w:rsid w:val="00FC32C9"/>
    <w:rsid w:val="00FC4E29"/>
    <w:rsid w:val="00FD2339"/>
    <w:rsid w:val="00FD2A4C"/>
    <w:rsid w:val="00FD53B0"/>
    <w:rsid w:val="00FD7FAD"/>
    <w:rsid w:val="00FE2BC2"/>
    <w:rsid w:val="00FE4D00"/>
    <w:rsid w:val="00FE4D23"/>
    <w:rsid w:val="00FF0315"/>
    <w:rsid w:val="00FF1255"/>
    <w:rsid w:val="00FF311E"/>
    <w:rsid w:val="00FF3DE6"/>
    <w:rsid w:val="00FF5027"/>
    <w:rsid w:val="00FF5F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C9B67"/>
  <w15:chartTrackingRefBased/>
  <w15:docId w15:val="{5FCE21DB-0A93-44E7-89C7-0D9FB18A3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024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02462"/>
    <w:pPr>
      <w:ind w:left="720"/>
      <w:contextualSpacing/>
    </w:pPr>
  </w:style>
  <w:style w:type="character" w:customStyle="1" w:styleId="subject">
    <w:name w:val="subject"/>
    <w:basedOn w:val="DefaultParagraphFont"/>
    <w:rsid w:val="00542957"/>
  </w:style>
  <w:style w:type="paragraph" w:styleId="Header">
    <w:name w:val="header"/>
    <w:basedOn w:val="Normal"/>
    <w:link w:val="HeaderChar"/>
    <w:uiPriority w:val="99"/>
    <w:unhideWhenUsed/>
    <w:rsid w:val="000147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4768"/>
  </w:style>
  <w:style w:type="paragraph" w:styleId="Footer">
    <w:name w:val="footer"/>
    <w:basedOn w:val="Normal"/>
    <w:link w:val="FooterChar"/>
    <w:unhideWhenUsed/>
    <w:rsid w:val="00014768"/>
    <w:pPr>
      <w:tabs>
        <w:tab w:val="center" w:pos="4513"/>
        <w:tab w:val="right" w:pos="9026"/>
      </w:tabs>
      <w:spacing w:after="0" w:line="240" w:lineRule="auto"/>
    </w:pPr>
  </w:style>
  <w:style w:type="character" w:customStyle="1" w:styleId="FooterChar">
    <w:name w:val="Footer Char"/>
    <w:basedOn w:val="DefaultParagraphFont"/>
    <w:link w:val="Footer"/>
    <w:rsid w:val="00014768"/>
  </w:style>
  <w:style w:type="character" w:styleId="CommentReference">
    <w:name w:val="annotation reference"/>
    <w:basedOn w:val="DefaultParagraphFont"/>
    <w:uiPriority w:val="99"/>
    <w:semiHidden/>
    <w:unhideWhenUsed/>
    <w:rsid w:val="0036689A"/>
    <w:rPr>
      <w:sz w:val="16"/>
      <w:szCs w:val="16"/>
    </w:rPr>
  </w:style>
  <w:style w:type="paragraph" w:styleId="CommentText">
    <w:name w:val="annotation text"/>
    <w:basedOn w:val="Normal"/>
    <w:link w:val="CommentTextChar"/>
    <w:uiPriority w:val="99"/>
    <w:semiHidden/>
    <w:unhideWhenUsed/>
    <w:rsid w:val="0036689A"/>
    <w:pPr>
      <w:spacing w:line="240" w:lineRule="auto"/>
    </w:pPr>
    <w:rPr>
      <w:sz w:val="20"/>
      <w:szCs w:val="20"/>
    </w:rPr>
  </w:style>
  <w:style w:type="character" w:customStyle="1" w:styleId="CommentTextChar">
    <w:name w:val="Comment Text Char"/>
    <w:basedOn w:val="DefaultParagraphFont"/>
    <w:link w:val="CommentText"/>
    <w:uiPriority w:val="99"/>
    <w:semiHidden/>
    <w:rsid w:val="0036689A"/>
    <w:rPr>
      <w:sz w:val="20"/>
      <w:szCs w:val="20"/>
    </w:rPr>
  </w:style>
  <w:style w:type="paragraph" w:styleId="CommentSubject">
    <w:name w:val="annotation subject"/>
    <w:basedOn w:val="CommentText"/>
    <w:next w:val="CommentText"/>
    <w:link w:val="CommentSubjectChar"/>
    <w:uiPriority w:val="99"/>
    <w:semiHidden/>
    <w:unhideWhenUsed/>
    <w:rsid w:val="0036689A"/>
    <w:rPr>
      <w:b/>
      <w:bCs/>
    </w:rPr>
  </w:style>
  <w:style w:type="character" w:customStyle="1" w:styleId="CommentSubjectChar">
    <w:name w:val="Comment Subject Char"/>
    <w:basedOn w:val="CommentTextChar"/>
    <w:link w:val="CommentSubject"/>
    <w:uiPriority w:val="99"/>
    <w:semiHidden/>
    <w:rsid w:val="0036689A"/>
    <w:rPr>
      <w:b/>
      <w:bCs/>
      <w:sz w:val="20"/>
      <w:szCs w:val="20"/>
    </w:rPr>
  </w:style>
  <w:style w:type="paragraph" w:styleId="Revision">
    <w:name w:val="Revision"/>
    <w:hidden/>
    <w:uiPriority w:val="99"/>
    <w:semiHidden/>
    <w:rsid w:val="0036689A"/>
    <w:pPr>
      <w:spacing w:after="0" w:line="240" w:lineRule="auto"/>
    </w:pPr>
  </w:style>
  <w:style w:type="paragraph" w:styleId="BalloonText">
    <w:name w:val="Balloon Text"/>
    <w:basedOn w:val="Normal"/>
    <w:link w:val="BalloonTextChar"/>
    <w:uiPriority w:val="99"/>
    <w:semiHidden/>
    <w:unhideWhenUsed/>
    <w:rsid w:val="003668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689A"/>
    <w:rPr>
      <w:rFonts w:ascii="Segoe UI" w:hAnsi="Segoe UI" w:cs="Segoe UI"/>
      <w:sz w:val="18"/>
      <w:szCs w:val="18"/>
    </w:rPr>
  </w:style>
  <w:style w:type="character" w:styleId="Hyperlink">
    <w:name w:val="Hyperlink"/>
    <w:basedOn w:val="DefaultParagraphFont"/>
    <w:uiPriority w:val="99"/>
    <w:unhideWhenUsed/>
    <w:rsid w:val="008A596C"/>
    <w:rPr>
      <w:color w:val="0000FF"/>
      <w:u w:val="single"/>
    </w:rPr>
  </w:style>
  <w:style w:type="paragraph" w:customStyle="1" w:styleId="address">
    <w:name w:val="address"/>
    <w:basedOn w:val="Normal"/>
    <w:rsid w:val="006B172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6B172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ivider">
    <w:name w:val="divider"/>
    <w:basedOn w:val="DefaultParagraphFont"/>
    <w:rsid w:val="006B1726"/>
  </w:style>
  <w:style w:type="character" w:customStyle="1" w:styleId="yiv5543974907casenumber">
    <w:name w:val="yiv5543974907casenumber"/>
    <w:basedOn w:val="DefaultParagraphFont"/>
    <w:rsid w:val="009D3218"/>
  </w:style>
  <w:style w:type="character" w:customStyle="1" w:styleId="yiv5543974907divider1">
    <w:name w:val="yiv5543974907divider1"/>
    <w:basedOn w:val="DefaultParagraphFont"/>
    <w:rsid w:val="009D3218"/>
  </w:style>
  <w:style w:type="character" w:customStyle="1" w:styleId="yiv5543974907description">
    <w:name w:val="yiv5543974907description"/>
    <w:basedOn w:val="DefaultParagraphFont"/>
    <w:rsid w:val="009D3218"/>
  </w:style>
  <w:style w:type="character" w:customStyle="1" w:styleId="yiv5543974907divider2">
    <w:name w:val="yiv5543974907divider2"/>
    <w:basedOn w:val="DefaultParagraphFont"/>
    <w:rsid w:val="009D3218"/>
  </w:style>
  <w:style w:type="character" w:customStyle="1" w:styleId="yiv5543974907address">
    <w:name w:val="yiv5543974907address"/>
    <w:basedOn w:val="DefaultParagraphFont"/>
    <w:rsid w:val="009D3218"/>
  </w:style>
  <w:style w:type="paragraph" w:customStyle="1" w:styleId="yiv1804475795msonormal">
    <w:name w:val="yiv1804475795msonormal"/>
    <w:basedOn w:val="Normal"/>
    <w:rsid w:val="003B4B3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474602591msonormal">
    <w:name w:val="yiv8474602591msonormal"/>
    <w:basedOn w:val="Normal"/>
    <w:rsid w:val="0061252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f">
    <w:name w:val="d_f"/>
    <w:basedOn w:val="DefaultParagraphFont"/>
    <w:rsid w:val="00856270"/>
  </w:style>
  <w:style w:type="paragraph" w:styleId="NormalWeb">
    <w:name w:val="Normal (Web)"/>
    <w:basedOn w:val="Normal"/>
    <w:uiPriority w:val="99"/>
    <w:unhideWhenUsed/>
    <w:rsid w:val="00FD23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298955751msonormal">
    <w:name w:val="yiv0298955751msonormal"/>
    <w:basedOn w:val="Normal"/>
    <w:rsid w:val="007D0D4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842186">
      <w:bodyDiv w:val="1"/>
      <w:marLeft w:val="0"/>
      <w:marRight w:val="0"/>
      <w:marTop w:val="0"/>
      <w:marBottom w:val="0"/>
      <w:divBdr>
        <w:top w:val="none" w:sz="0" w:space="0" w:color="auto"/>
        <w:left w:val="none" w:sz="0" w:space="0" w:color="auto"/>
        <w:bottom w:val="none" w:sz="0" w:space="0" w:color="auto"/>
        <w:right w:val="none" w:sz="0" w:space="0" w:color="auto"/>
      </w:divBdr>
    </w:div>
    <w:div w:id="100417463">
      <w:bodyDiv w:val="1"/>
      <w:marLeft w:val="0"/>
      <w:marRight w:val="0"/>
      <w:marTop w:val="0"/>
      <w:marBottom w:val="0"/>
      <w:divBdr>
        <w:top w:val="none" w:sz="0" w:space="0" w:color="auto"/>
        <w:left w:val="none" w:sz="0" w:space="0" w:color="auto"/>
        <w:bottom w:val="none" w:sz="0" w:space="0" w:color="auto"/>
        <w:right w:val="none" w:sz="0" w:space="0" w:color="auto"/>
      </w:divBdr>
    </w:div>
    <w:div w:id="143357061">
      <w:bodyDiv w:val="1"/>
      <w:marLeft w:val="0"/>
      <w:marRight w:val="0"/>
      <w:marTop w:val="0"/>
      <w:marBottom w:val="0"/>
      <w:divBdr>
        <w:top w:val="none" w:sz="0" w:space="0" w:color="auto"/>
        <w:left w:val="none" w:sz="0" w:space="0" w:color="auto"/>
        <w:bottom w:val="none" w:sz="0" w:space="0" w:color="auto"/>
        <w:right w:val="none" w:sz="0" w:space="0" w:color="auto"/>
      </w:divBdr>
    </w:div>
    <w:div w:id="162626513">
      <w:bodyDiv w:val="1"/>
      <w:marLeft w:val="0"/>
      <w:marRight w:val="0"/>
      <w:marTop w:val="0"/>
      <w:marBottom w:val="0"/>
      <w:divBdr>
        <w:top w:val="none" w:sz="0" w:space="0" w:color="auto"/>
        <w:left w:val="none" w:sz="0" w:space="0" w:color="auto"/>
        <w:bottom w:val="none" w:sz="0" w:space="0" w:color="auto"/>
        <w:right w:val="none" w:sz="0" w:space="0" w:color="auto"/>
      </w:divBdr>
    </w:div>
    <w:div w:id="198665934">
      <w:bodyDiv w:val="1"/>
      <w:marLeft w:val="0"/>
      <w:marRight w:val="0"/>
      <w:marTop w:val="0"/>
      <w:marBottom w:val="0"/>
      <w:divBdr>
        <w:top w:val="none" w:sz="0" w:space="0" w:color="auto"/>
        <w:left w:val="none" w:sz="0" w:space="0" w:color="auto"/>
        <w:bottom w:val="none" w:sz="0" w:space="0" w:color="auto"/>
        <w:right w:val="none" w:sz="0" w:space="0" w:color="auto"/>
      </w:divBdr>
    </w:div>
    <w:div w:id="217283568">
      <w:bodyDiv w:val="1"/>
      <w:marLeft w:val="0"/>
      <w:marRight w:val="0"/>
      <w:marTop w:val="0"/>
      <w:marBottom w:val="0"/>
      <w:divBdr>
        <w:top w:val="none" w:sz="0" w:space="0" w:color="auto"/>
        <w:left w:val="none" w:sz="0" w:space="0" w:color="auto"/>
        <w:bottom w:val="none" w:sz="0" w:space="0" w:color="auto"/>
        <w:right w:val="none" w:sz="0" w:space="0" w:color="auto"/>
      </w:divBdr>
    </w:div>
    <w:div w:id="314451065">
      <w:bodyDiv w:val="1"/>
      <w:marLeft w:val="0"/>
      <w:marRight w:val="0"/>
      <w:marTop w:val="0"/>
      <w:marBottom w:val="0"/>
      <w:divBdr>
        <w:top w:val="none" w:sz="0" w:space="0" w:color="auto"/>
        <w:left w:val="none" w:sz="0" w:space="0" w:color="auto"/>
        <w:bottom w:val="none" w:sz="0" w:space="0" w:color="auto"/>
        <w:right w:val="none" w:sz="0" w:space="0" w:color="auto"/>
      </w:divBdr>
    </w:div>
    <w:div w:id="452099765">
      <w:bodyDiv w:val="1"/>
      <w:marLeft w:val="0"/>
      <w:marRight w:val="0"/>
      <w:marTop w:val="0"/>
      <w:marBottom w:val="0"/>
      <w:divBdr>
        <w:top w:val="none" w:sz="0" w:space="0" w:color="auto"/>
        <w:left w:val="none" w:sz="0" w:space="0" w:color="auto"/>
        <w:bottom w:val="none" w:sz="0" w:space="0" w:color="auto"/>
        <w:right w:val="none" w:sz="0" w:space="0" w:color="auto"/>
      </w:divBdr>
    </w:div>
    <w:div w:id="553153614">
      <w:bodyDiv w:val="1"/>
      <w:marLeft w:val="0"/>
      <w:marRight w:val="0"/>
      <w:marTop w:val="0"/>
      <w:marBottom w:val="0"/>
      <w:divBdr>
        <w:top w:val="none" w:sz="0" w:space="0" w:color="auto"/>
        <w:left w:val="none" w:sz="0" w:space="0" w:color="auto"/>
        <w:bottom w:val="none" w:sz="0" w:space="0" w:color="auto"/>
        <w:right w:val="none" w:sz="0" w:space="0" w:color="auto"/>
      </w:divBdr>
    </w:div>
    <w:div w:id="741177865">
      <w:bodyDiv w:val="1"/>
      <w:marLeft w:val="0"/>
      <w:marRight w:val="0"/>
      <w:marTop w:val="0"/>
      <w:marBottom w:val="0"/>
      <w:divBdr>
        <w:top w:val="none" w:sz="0" w:space="0" w:color="auto"/>
        <w:left w:val="none" w:sz="0" w:space="0" w:color="auto"/>
        <w:bottom w:val="none" w:sz="0" w:space="0" w:color="auto"/>
        <w:right w:val="none" w:sz="0" w:space="0" w:color="auto"/>
      </w:divBdr>
    </w:div>
    <w:div w:id="959460604">
      <w:bodyDiv w:val="1"/>
      <w:marLeft w:val="0"/>
      <w:marRight w:val="0"/>
      <w:marTop w:val="0"/>
      <w:marBottom w:val="0"/>
      <w:divBdr>
        <w:top w:val="none" w:sz="0" w:space="0" w:color="auto"/>
        <w:left w:val="none" w:sz="0" w:space="0" w:color="auto"/>
        <w:bottom w:val="none" w:sz="0" w:space="0" w:color="auto"/>
        <w:right w:val="none" w:sz="0" w:space="0" w:color="auto"/>
      </w:divBdr>
    </w:div>
    <w:div w:id="964509391">
      <w:bodyDiv w:val="1"/>
      <w:marLeft w:val="0"/>
      <w:marRight w:val="0"/>
      <w:marTop w:val="0"/>
      <w:marBottom w:val="0"/>
      <w:divBdr>
        <w:top w:val="none" w:sz="0" w:space="0" w:color="auto"/>
        <w:left w:val="none" w:sz="0" w:space="0" w:color="auto"/>
        <w:bottom w:val="none" w:sz="0" w:space="0" w:color="auto"/>
        <w:right w:val="none" w:sz="0" w:space="0" w:color="auto"/>
      </w:divBdr>
    </w:div>
    <w:div w:id="978607867">
      <w:bodyDiv w:val="1"/>
      <w:marLeft w:val="0"/>
      <w:marRight w:val="0"/>
      <w:marTop w:val="0"/>
      <w:marBottom w:val="0"/>
      <w:divBdr>
        <w:top w:val="none" w:sz="0" w:space="0" w:color="auto"/>
        <w:left w:val="none" w:sz="0" w:space="0" w:color="auto"/>
        <w:bottom w:val="none" w:sz="0" w:space="0" w:color="auto"/>
        <w:right w:val="none" w:sz="0" w:space="0" w:color="auto"/>
      </w:divBdr>
    </w:div>
    <w:div w:id="994837782">
      <w:bodyDiv w:val="1"/>
      <w:marLeft w:val="0"/>
      <w:marRight w:val="0"/>
      <w:marTop w:val="0"/>
      <w:marBottom w:val="0"/>
      <w:divBdr>
        <w:top w:val="none" w:sz="0" w:space="0" w:color="auto"/>
        <w:left w:val="none" w:sz="0" w:space="0" w:color="auto"/>
        <w:bottom w:val="none" w:sz="0" w:space="0" w:color="auto"/>
        <w:right w:val="none" w:sz="0" w:space="0" w:color="auto"/>
      </w:divBdr>
    </w:div>
    <w:div w:id="1027566974">
      <w:bodyDiv w:val="1"/>
      <w:marLeft w:val="0"/>
      <w:marRight w:val="0"/>
      <w:marTop w:val="0"/>
      <w:marBottom w:val="0"/>
      <w:divBdr>
        <w:top w:val="none" w:sz="0" w:space="0" w:color="auto"/>
        <w:left w:val="none" w:sz="0" w:space="0" w:color="auto"/>
        <w:bottom w:val="none" w:sz="0" w:space="0" w:color="auto"/>
        <w:right w:val="none" w:sz="0" w:space="0" w:color="auto"/>
      </w:divBdr>
    </w:div>
    <w:div w:id="1180781049">
      <w:bodyDiv w:val="1"/>
      <w:marLeft w:val="0"/>
      <w:marRight w:val="0"/>
      <w:marTop w:val="0"/>
      <w:marBottom w:val="0"/>
      <w:divBdr>
        <w:top w:val="none" w:sz="0" w:space="0" w:color="auto"/>
        <w:left w:val="none" w:sz="0" w:space="0" w:color="auto"/>
        <w:bottom w:val="none" w:sz="0" w:space="0" w:color="auto"/>
        <w:right w:val="none" w:sz="0" w:space="0" w:color="auto"/>
      </w:divBdr>
    </w:div>
    <w:div w:id="1286346735">
      <w:bodyDiv w:val="1"/>
      <w:marLeft w:val="0"/>
      <w:marRight w:val="0"/>
      <w:marTop w:val="0"/>
      <w:marBottom w:val="0"/>
      <w:divBdr>
        <w:top w:val="none" w:sz="0" w:space="0" w:color="auto"/>
        <w:left w:val="none" w:sz="0" w:space="0" w:color="auto"/>
        <w:bottom w:val="none" w:sz="0" w:space="0" w:color="auto"/>
        <w:right w:val="none" w:sz="0" w:space="0" w:color="auto"/>
      </w:divBdr>
      <w:divsChild>
        <w:div w:id="5596740">
          <w:marLeft w:val="0"/>
          <w:marRight w:val="0"/>
          <w:marTop w:val="0"/>
          <w:marBottom w:val="0"/>
          <w:divBdr>
            <w:top w:val="none" w:sz="0" w:space="0" w:color="auto"/>
            <w:left w:val="none" w:sz="0" w:space="0" w:color="auto"/>
            <w:bottom w:val="none" w:sz="0" w:space="0" w:color="auto"/>
            <w:right w:val="none" w:sz="0" w:space="0" w:color="auto"/>
          </w:divBdr>
        </w:div>
        <w:div w:id="1803844843">
          <w:marLeft w:val="0"/>
          <w:marRight w:val="0"/>
          <w:marTop w:val="0"/>
          <w:marBottom w:val="0"/>
          <w:divBdr>
            <w:top w:val="none" w:sz="0" w:space="0" w:color="auto"/>
            <w:left w:val="none" w:sz="0" w:space="0" w:color="auto"/>
            <w:bottom w:val="none" w:sz="0" w:space="0" w:color="auto"/>
            <w:right w:val="none" w:sz="0" w:space="0" w:color="auto"/>
          </w:divBdr>
        </w:div>
        <w:div w:id="1692032225">
          <w:marLeft w:val="0"/>
          <w:marRight w:val="0"/>
          <w:marTop w:val="0"/>
          <w:marBottom w:val="0"/>
          <w:divBdr>
            <w:top w:val="none" w:sz="0" w:space="0" w:color="auto"/>
            <w:left w:val="none" w:sz="0" w:space="0" w:color="auto"/>
            <w:bottom w:val="none" w:sz="0" w:space="0" w:color="auto"/>
            <w:right w:val="none" w:sz="0" w:space="0" w:color="auto"/>
          </w:divBdr>
        </w:div>
        <w:div w:id="1456869699">
          <w:marLeft w:val="0"/>
          <w:marRight w:val="0"/>
          <w:marTop w:val="0"/>
          <w:marBottom w:val="0"/>
          <w:divBdr>
            <w:top w:val="none" w:sz="0" w:space="0" w:color="auto"/>
            <w:left w:val="none" w:sz="0" w:space="0" w:color="auto"/>
            <w:bottom w:val="none" w:sz="0" w:space="0" w:color="auto"/>
            <w:right w:val="none" w:sz="0" w:space="0" w:color="auto"/>
          </w:divBdr>
        </w:div>
        <w:div w:id="1240670952">
          <w:marLeft w:val="0"/>
          <w:marRight w:val="0"/>
          <w:marTop w:val="0"/>
          <w:marBottom w:val="0"/>
          <w:divBdr>
            <w:top w:val="none" w:sz="0" w:space="0" w:color="auto"/>
            <w:left w:val="none" w:sz="0" w:space="0" w:color="auto"/>
            <w:bottom w:val="none" w:sz="0" w:space="0" w:color="auto"/>
            <w:right w:val="none" w:sz="0" w:space="0" w:color="auto"/>
          </w:divBdr>
        </w:div>
        <w:div w:id="1127820030">
          <w:marLeft w:val="0"/>
          <w:marRight w:val="0"/>
          <w:marTop w:val="0"/>
          <w:marBottom w:val="0"/>
          <w:divBdr>
            <w:top w:val="none" w:sz="0" w:space="0" w:color="auto"/>
            <w:left w:val="none" w:sz="0" w:space="0" w:color="auto"/>
            <w:bottom w:val="none" w:sz="0" w:space="0" w:color="auto"/>
            <w:right w:val="none" w:sz="0" w:space="0" w:color="auto"/>
          </w:divBdr>
        </w:div>
        <w:div w:id="1793941029">
          <w:marLeft w:val="0"/>
          <w:marRight w:val="0"/>
          <w:marTop w:val="0"/>
          <w:marBottom w:val="0"/>
          <w:divBdr>
            <w:top w:val="none" w:sz="0" w:space="0" w:color="auto"/>
            <w:left w:val="none" w:sz="0" w:space="0" w:color="auto"/>
            <w:bottom w:val="none" w:sz="0" w:space="0" w:color="auto"/>
            <w:right w:val="none" w:sz="0" w:space="0" w:color="auto"/>
          </w:divBdr>
        </w:div>
      </w:divsChild>
    </w:div>
    <w:div w:id="1325478393">
      <w:bodyDiv w:val="1"/>
      <w:marLeft w:val="0"/>
      <w:marRight w:val="0"/>
      <w:marTop w:val="0"/>
      <w:marBottom w:val="0"/>
      <w:divBdr>
        <w:top w:val="none" w:sz="0" w:space="0" w:color="auto"/>
        <w:left w:val="none" w:sz="0" w:space="0" w:color="auto"/>
        <w:bottom w:val="none" w:sz="0" w:space="0" w:color="auto"/>
        <w:right w:val="none" w:sz="0" w:space="0" w:color="auto"/>
      </w:divBdr>
    </w:div>
    <w:div w:id="1334837913">
      <w:bodyDiv w:val="1"/>
      <w:marLeft w:val="0"/>
      <w:marRight w:val="0"/>
      <w:marTop w:val="0"/>
      <w:marBottom w:val="0"/>
      <w:divBdr>
        <w:top w:val="none" w:sz="0" w:space="0" w:color="auto"/>
        <w:left w:val="none" w:sz="0" w:space="0" w:color="auto"/>
        <w:bottom w:val="none" w:sz="0" w:space="0" w:color="auto"/>
        <w:right w:val="none" w:sz="0" w:space="0" w:color="auto"/>
      </w:divBdr>
    </w:div>
    <w:div w:id="1565605383">
      <w:bodyDiv w:val="1"/>
      <w:marLeft w:val="0"/>
      <w:marRight w:val="0"/>
      <w:marTop w:val="0"/>
      <w:marBottom w:val="0"/>
      <w:divBdr>
        <w:top w:val="none" w:sz="0" w:space="0" w:color="auto"/>
        <w:left w:val="none" w:sz="0" w:space="0" w:color="auto"/>
        <w:bottom w:val="none" w:sz="0" w:space="0" w:color="auto"/>
        <w:right w:val="none" w:sz="0" w:space="0" w:color="auto"/>
      </w:divBdr>
    </w:div>
    <w:div w:id="1628076389">
      <w:bodyDiv w:val="1"/>
      <w:marLeft w:val="0"/>
      <w:marRight w:val="0"/>
      <w:marTop w:val="0"/>
      <w:marBottom w:val="0"/>
      <w:divBdr>
        <w:top w:val="none" w:sz="0" w:space="0" w:color="auto"/>
        <w:left w:val="none" w:sz="0" w:space="0" w:color="auto"/>
        <w:bottom w:val="none" w:sz="0" w:space="0" w:color="auto"/>
        <w:right w:val="none" w:sz="0" w:space="0" w:color="auto"/>
      </w:divBdr>
    </w:div>
    <w:div w:id="1779793199">
      <w:bodyDiv w:val="1"/>
      <w:marLeft w:val="0"/>
      <w:marRight w:val="0"/>
      <w:marTop w:val="0"/>
      <w:marBottom w:val="0"/>
      <w:divBdr>
        <w:top w:val="none" w:sz="0" w:space="0" w:color="auto"/>
        <w:left w:val="none" w:sz="0" w:space="0" w:color="auto"/>
        <w:bottom w:val="none" w:sz="0" w:space="0" w:color="auto"/>
        <w:right w:val="none" w:sz="0" w:space="0" w:color="auto"/>
      </w:divBdr>
    </w:div>
    <w:div w:id="1780567151">
      <w:bodyDiv w:val="1"/>
      <w:marLeft w:val="0"/>
      <w:marRight w:val="0"/>
      <w:marTop w:val="0"/>
      <w:marBottom w:val="0"/>
      <w:divBdr>
        <w:top w:val="none" w:sz="0" w:space="0" w:color="auto"/>
        <w:left w:val="none" w:sz="0" w:space="0" w:color="auto"/>
        <w:bottom w:val="none" w:sz="0" w:space="0" w:color="auto"/>
        <w:right w:val="none" w:sz="0" w:space="0" w:color="auto"/>
      </w:divBdr>
    </w:div>
    <w:div w:id="1953976985">
      <w:bodyDiv w:val="1"/>
      <w:marLeft w:val="0"/>
      <w:marRight w:val="0"/>
      <w:marTop w:val="0"/>
      <w:marBottom w:val="0"/>
      <w:divBdr>
        <w:top w:val="none" w:sz="0" w:space="0" w:color="auto"/>
        <w:left w:val="none" w:sz="0" w:space="0" w:color="auto"/>
        <w:bottom w:val="none" w:sz="0" w:space="0" w:color="auto"/>
        <w:right w:val="none" w:sz="0" w:space="0" w:color="auto"/>
      </w:divBdr>
    </w:div>
    <w:div w:id="1955745794">
      <w:bodyDiv w:val="1"/>
      <w:marLeft w:val="0"/>
      <w:marRight w:val="0"/>
      <w:marTop w:val="0"/>
      <w:marBottom w:val="0"/>
      <w:divBdr>
        <w:top w:val="none" w:sz="0" w:space="0" w:color="auto"/>
        <w:left w:val="none" w:sz="0" w:space="0" w:color="auto"/>
        <w:bottom w:val="none" w:sz="0" w:space="0" w:color="auto"/>
        <w:right w:val="none" w:sz="0" w:space="0" w:color="auto"/>
      </w:divBdr>
      <w:divsChild>
        <w:div w:id="13500596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573979">
              <w:marLeft w:val="0"/>
              <w:marRight w:val="0"/>
              <w:marTop w:val="0"/>
              <w:marBottom w:val="0"/>
              <w:divBdr>
                <w:top w:val="none" w:sz="0" w:space="0" w:color="auto"/>
                <w:left w:val="none" w:sz="0" w:space="0" w:color="auto"/>
                <w:bottom w:val="none" w:sz="0" w:space="0" w:color="auto"/>
                <w:right w:val="none" w:sz="0" w:space="0" w:color="auto"/>
              </w:divBdr>
              <w:divsChild>
                <w:div w:id="1384981193">
                  <w:marLeft w:val="0"/>
                  <w:marRight w:val="0"/>
                  <w:marTop w:val="0"/>
                  <w:marBottom w:val="0"/>
                  <w:divBdr>
                    <w:top w:val="none" w:sz="0" w:space="0" w:color="auto"/>
                    <w:left w:val="none" w:sz="0" w:space="0" w:color="auto"/>
                    <w:bottom w:val="none" w:sz="0" w:space="0" w:color="auto"/>
                    <w:right w:val="none" w:sz="0" w:space="0" w:color="auto"/>
                  </w:divBdr>
                  <w:divsChild>
                    <w:div w:id="262105327">
                      <w:marLeft w:val="0"/>
                      <w:marRight w:val="0"/>
                      <w:marTop w:val="0"/>
                      <w:marBottom w:val="0"/>
                      <w:divBdr>
                        <w:top w:val="none" w:sz="0" w:space="0" w:color="auto"/>
                        <w:left w:val="none" w:sz="0" w:space="0" w:color="auto"/>
                        <w:bottom w:val="none" w:sz="0" w:space="0" w:color="auto"/>
                        <w:right w:val="none" w:sz="0" w:space="0" w:color="auto"/>
                      </w:divBdr>
                      <w:divsChild>
                        <w:div w:id="1350331647">
                          <w:marLeft w:val="0"/>
                          <w:marRight w:val="0"/>
                          <w:marTop w:val="0"/>
                          <w:marBottom w:val="0"/>
                          <w:divBdr>
                            <w:top w:val="none" w:sz="0" w:space="0" w:color="auto"/>
                            <w:left w:val="none" w:sz="0" w:space="0" w:color="auto"/>
                            <w:bottom w:val="none" w:sz="0" w:space="0" w:color="auto"/>
                            <w:right w:val="none" w:sz="0" w:space="0" w:color="auto"/>
                          </w:divBdr>
                          <w:divsChild>
                            <w:div w:id="1311443834">
                              <w:marLeft w:val="0"/>
                              <w:marRight w:val="0"/>
                              <w:marTop w:val="0"/>
                              <w:marBottom w:val="0"/>
                              <w:divBdr>
                                <w:top w:val="none" w:sz="0" w:space="0" w:color="auto"/>
                                <w:left w:val="none" w:sz="0" w:space="0" w:color="auto"/>
                                <w:bottom w:val="none" w:sz="0" w:space="0" w:color="auto"/>
                                <w:right w:val="none" w:sz="0" w:space="0" w:color="auto"/>
                              </w:divBdr>
                              <w:divsChild>
                                <w:div w:id="501511919">
                                  <w:marLeft w:val="0"/>
                                  <w:marRight w:val="0"/>
                                  <w:marTop w:val="0"/>
                                  <w:marBottom w:val="0"/>
                                  <w:divBdr>
                                    <w:top w:val="none" w:sz="0" w:space="0" w:color="auto"/>
                                    <w:left w:val="none" w:sz="0" w:space="0" w:color="auto"/>
                                    <w:bottom w:val="none" w:sz="0" w:space="0" w:color="auto"/>
                                    <w:right w:val="none" w:sz="0" w:space="0" w:color="auto"/>
                                  </w:divBdr>
                                  <w:divsChild>
                                    <w:div w:id="578907198">
                                      <w:marLeft w:val="0"/>
                                      <w:marRight w:val="0"/>
                                      <w:marTop w:val="0"/>
                                      <w:marBottom w:val="0"/>
                                      <w:divBdr>
                                        <w:top w:val="none" w:sz="0" w:space="0" w:color="auto"/>
                                        <w:left w:val="none" w:sz="0" w:space="0" w:color="auto"/>
                                        <w:bottom w:val="none" w:sz="0" w:space="0" w:color="auto"/>
                                        <w:right w:val="none" w:sz="0" w:space="0" w:color="auto"/>
                                      </w:divBdr>
                                      <w:divsChild>
                                        <w:div w:id="20984132">
                                          <w:marLeft w:val="0"/>
                                          <w:marRight w:val="0"/>
                                          <w:marTop w:val="0"/>
                                          <w:marBottom w:val="0"/>
                                          <w:divBdr>
                                            <w:top w:val="none" w:sz="0" w:space="0" w:color="auto"/>
                                            <w:left w:val="none" w:sz="0" w:space="0" w:color="auto"/>
                                            <w:bottom w:val="none" w:sz="0" w:space="0" w:color="auto"/>
                                            <w:right w:val="none" w:sz="0" w:space="0" w:color="auto"/>
                                          </w:divBdr>
                                          <w:divsChild>
                                            <w:div w:id="1326860136">
                                              <w:marLeft w:val="0"/>
                                              <w:marRight w:val="0"/>
                                              <w:marTop w:val="0"/>
                                              <w:marBottom w:val="0"/>
                                              <w:divBdr>
                                                <w:top w:val="none" w:sz="0" w:space="0" w:color="auto"/>
                                                <w:left w:val="none" w:sz="0" w:space="0" w:color="auto"/>
                                                <w:bottom w:val="none" w:sz="0" w:space="0" w:color="auto"/>
                                                <w:right w:val="none" w:sz="0" w:space="0" w:color="auto"/>
                                              </w:divBdr>
                                              <w:divsChild>
                                                <w:div w:id="22177920">
                                                  <w:marLeft w:val="0"/>
                                                  <w:marRight w:val="0"/>
                                                  <w:marTop w:val="0"/>
                                                  <w:marBottom w:val="0"/>
                                                  <w:divBdr>
                                                    <w:top w:val="none" w:sz="0" w:space="0" w:color="auto"/>
                                                    <w:left w:val="none" w:sz="0" w:space="0" w:color="auto"/>
                                                    <w:bottom w:val="none" w:sz="0" w:space="0" w:color="auto"/>
                                                    <w:right w:val="none" w:sz="0" w:space="0" w:color="auto"/>
                                                  </w:divBdr>
                                                </w:div>
                                                <w:div w:id="555288221">
                                                  <w:marLeft w:val="0"/>
                                                  <w:marRight w:val="0"/>
                                                  <w:marTop w:val="0"/>
                                                  <w:marBottom w:val="0"/>
                                                  <w:divBdr>
                                                    <w:top w:val="none" w:sz="0" w:space="0" w:color="auto"/>
                                                    <w:left w:val="none" w:sz="0" w:space="0" w:color="auto"/>
                                                    <w:bottom w:val="none" w:sz="0" w:space="0" w:color="auto"/>
                                                    <w:right w:val="none" w:sz="0" w:space="0" w:color="auto"/>
                                                  </w:divBdr>
                                                </w:div>
                                                <w:div w:id="819227087">
                                                  <w:marLeft w:val="0"/>
                                                  <w:marRight w:val="0"/>
                                                  <w:marTop w:val="0"/>
                                                  <w:marBottom w:val="0"/>
                                                  <w:divBdr>
                                                    <w:top w:val="none" w:sz="0" w:space="0" w:color="auto"/>
                                                    <w:left w:val="none" w:sz="0" w:space="0" w:color="auto"/>
                                                    <w:bottom w:val="none" w:sz="0" w:space="0" w:color="auto"/>
                                                    <w:right w:val="none" w:sz="0" w:space="0" w:color="auto"/>
                                                  </w:divBdr>
                                                </w:div>
                                                <w:div w:id="1238515115">
                                                  <w:marLeft w:val="0"/>
                                                  <w:marRight w:val="0"/>
                                                  <w:marTop w:val="0"/>
                                                  <w:marBottom w:val="0"/>
                                                  <w:divBdr>
                                                    <w:top w:val="none" w:sz="0" w:space="0" w:color="auto"/>
                                                    <w:left w:val="none" w:sz="0" w:space="0" w:color="auto"/>
                                                    <w:bottom w:val="none" w:sz="0" w:space="0" w:color="auto"/>
                                                    <w:right w:val="none" w:sz="0" w:space="0" w:color="auto"/>
                                                  </w:divBdr>
                                                </w:div>
                                                <w:div w:id="1370958955">
                                                  <w:marLeft w:val="0"/>
                                                  <w:marRight w:val="0"/>
                                                  <w:marTop w:val="0"/>
                                                  <w:marBottom w:val="0"/>
                                                  <w:divBdr>
                                                    <w:top w:val="none" w:sz="0" w:space="0" w:color="auto"/>
                                                    <w:left w:val="none" w:sz="0" w:space="0" w:color="auto"/>
                                                    <w:bottom w:val="none" w:sz="0" w:space="0" w:color="auto"/>
                                                    <w:right w:val="none" w:sz="0" w:space="0" w:color="auto"/>
                                                  </w:divBdr>
                                                </w:div>
                                                <w:div w:id="649020402">
                                                  <w:marLeft w:val="0"/>
                                                  <w:marRight w:val="0"/>
                                                  <w:marTop w:val="0"/>
                                                  <w:marBottom w:val="0"/>
                                                  <w:divBdr>
                                                    <w:top w:val="none" w:sz="0" w:space="0" w:color="auto"/>
                                                    <w:left w:val="none" w:sz="0" w:space="0" w:color="auto"/>
                                                    <w:bottom w:val="none" w:sz="0" w:space="0" w:color="auto"/>
                                                    <w:right w:val="none" w:sz="0" w:space="0" w:color="auto"/>
                                                  </w:divBdr>
                                                </w:div>
                                                <w:div w:id="851189043">
                                                  <w:marLeft w:val="0"/>
                                                  <w:marRight w:val="0"/>
                                                  <w:marTop w:val="0"/>
                                                  <w:marBottom w:val="0"/>
                                                  <w:divBdr>
                                                    <w:top w:val="none" w:sz="0" w:space="0" w:color="auto"/>
                                                    <w:left w:val="none" w:sz="0" w:space="0" w:color="auto"/>
                                                    <w:bottom w:val="none" w:sz="0" w:space="0" w:color="auto"/>
                                                    <w:right w:val="none" w:sz="0" w:space="0" w:color="auto"/>
                                                  </w:divBdr>
                                                </w:div>
                                                <w:div w:id="759522740">
                                                  <w:marLeft w:val="0"/>
                                                  <w:marRight w:val="0"/>
                                                  <w:marTop w:val="0"/>
                                                  <w:marBottom w:val="0"/>
                                                  <w:divBdr>
                                                    <w:top w:val="none" w:sz="0" w:space="0" w:color="auto"/>
                                                    <w:left w:val="none" w:sz="0" w:space="0" w:color="auto"/>
                                                    <w:bottom w:val="none" w:sz="0" w:space="0" w:color="auto"/>
                                                    <w:right w:val="none" w:sz="0" w:space="0" w:color="auto"/>
                                                  </w:divBdr>
                                                </w:div>
                                                <w:div w:id="1068461128">
                                                  <w:marLeft w:val="0"/>
                                                  <w:marRight w:val="0"/>
                                                  <w:marTop w:val="0"/>
                                                  <w:marBottom w:val="0"/>
                                                  <w:divBdr>
                                                    <w:top w:val="none" w:sz="0" w:space="0" w:color="auto"/>
                                                    <w:left w:val="none" w:sz="0" w:space="0" w:color="auto"/>
                                                    <w:bottom w:val="none" w:sz="0" w:space="0" w:color="auto"/>
                                                    <w:right w:val="none" w:sz="0" w:space="0" w:color="auto"/>
                                                  </w:divBdr>
                                                </w:div>
                                                <w:div w:id="628509051">
                                                  <w:marLeft w:val="0"/>
                                                  <w:marRight w:val="0"/>
                                                  <w:marTop w:val="0"/>
                                                  <w:marBottom w:val="0"/>
                                                  <w:divBdr>
                                                    <w:top w:val="none" w:sz="0" w:space="0" w:color="auto"/>
                                                    <w:left w:val="none" w:sz="0" w:space="0" w:color="auto"/>
                                                    <w:bottom w:val="none" w:sz="0" w:space="0" w:color="auto"/>
                                                    <w:right w:val="none" w:sz="0" w:space="0" w:color="auto"/>
                                                  </w:divBdr>
                                                </w:div>
                                                <w:div w:id="150099169">
                                                  <w:marLeft w:val="0"/>
                                                  <w:marRight w:val="0"/>
                                                  <w:marTop w:val="0"/>
                                                  <w:marBottom w:val="0"/>
                                                  <w:divBdr>
                                                    <w:top w:val="none" w:sz="0" w:space="0" w:color="auto"/>
                                                    <w:left w:val="none" w:sz="0" w:space="0" w:color="auto"/>
                                                    <w:bottom w:val="none" w:sz="0" w:space="0" w:color="auto"/>
                                                    <w:right w:val="none" w:sz="0" w:space="0" w:color="auto"/>
                                                  </w:divBdr>
                                                </w:div>
                                                <w:div w:id="1801534098">
                                                  <w:marLeft w:val="0"/>
                                                  <w:marRight w:val="0"/>
                                                  <w:marTop w:val="0"/>
                                                  <w:marBottom w:val="0"/>
                                                  <w:divBdr>
                                                    <w:top w:val="none" w:sz="0" w:space="0" w:color="auto"/>
                                                    <w:left w:val="none" w:sz="0" w:space="0" w:color="auto"/>
                                                    <w:bottom w:val="none" w:sz="0" w:space="0" w:color="auto"/>
                                                    <w:right w:val="none" w:sz="0" w:space="0" w:color="auto"/>
                                                  </w:divBdr>
                                                </w:div>
                                                <w:div w:id="94442630">
                                                  <w:marLeft w:val="0"/>
                                                  <w:marRight w:val="0"/>
                                                  <w:marTop w:val="0"/>
                                                  <w:marBottom w:val="0"/>
                                                  <w:divBdr>
                                                    <w:top w:val="none" w:sz="0" w:space="0" w:color="auto"/>
                                                    <w:left w:val="none" w:sz="0" w:space="0" w:color="auto"/>
                                                    <w:bottom w:val="none" w:sz="0" w:space="0" w:color="auto"/>
                                                    <w:right w:val="none" w:sz="0" w:space="0" w:color="auto"/>
                                                  </w:divBdr>
                                                </w:div>
                                                <w:div w:id="1786776954">
                                                  <w:marLeft w:val="0"/>
                                                  <w:marRight w:val="0"/>
                                                  <w:marTop w:val="0"/>
                                                  <w:marBottom w:val="0"/>
                                                  <w:divBdr>
                                                    <w:top w:val="none" w:sz="0" w:space="0" w:color="auto"/>
                                                    <w:left w:val="none" w:sz="0" w:space="0" w:color="auto"/>
                                                    <w:bottom w:val="none" w:sz="0" w:space="0" w:color="auto"/>
                                                    <w:right w:val="none" w:sz="0" w:space="0" w:color="auto"/>
                                                  </w:divBdr>
                                                </w:div>
                                                <w:div w:id="426924163">
                                                  <w:marLeft w:val="0"/>
                                                  <w:marRight w:val="0"/>
                                                  <w:marTop w:val="0"/>
                                                  <w:marBottom w:val="0"/>
                                                  <w:divBdr>
                                                    <w:top w:val="none" w:sz="0" w:space="0" w:color="auto"/>
                                                    <w:left w:val="none" w:sz="0" w:space="0" w:color="auto"/>
                                                    <w:bottom w:val="none" w:sz="0" w:space="0" w:color="auto"/>
                                                    <w:right w:val="none" w:sz="0" w:space="0" w:color="auto"/>
                                                  </w:divBdr>
                                                </w:div>
                                                <w:div w:id="900169490">
                                                  <w:marLeft w:val="0"/>
                                                  <w:marRight w:val="0"/>
                                                  <w:marTop w:val="0"/>
                                                  <w:marBottom w:val="0"/>
                                                  <w:divBdr>
                                                    <w:top w:val="none" w:sz="0" w:space="0" w:color="auto"/>
                                                    <w:left w:val="none" w:sz="0" w:space="0" w:color="auto"/>
                                                    <w:bottom w:val="none" w:sz="0" w:space="0" w:color="auto"/>
                                                    <w:right w:val="none" w:sz="0" w:space="0" w:color="auto"/>
                                                  </w:divBdr>
                                                </w:div>
                                                <w:div w:id="98332116">
                                                  <w:marLeft w:val="0"/>
                                                  <w:marRight w:val="0"/>
                                                  <w:marTop w:val="0"/>
                                                  <w:marBottom w:val="0"/>
                                                  <w:divBdr>
                                                    <w:top w:val="none" w:sz="0" w:space="0" w:color="auto"/>
                                                    <w:left w:val="none" w:sz="0" w:space="0" w:color="auto"/>
                                                    <w:bottom w:val="none" w:sz="0" w:space="0" w:color="auto"/>
                                                    <w:right w:val="none" w:sz="0" w:space="0" w:color="auto"/>
                                                  </w:divBdr>
                                                </w:div>
                                                <w:div w:id="2111731491">
                                                  <w:marLeft w:val="0"/>
                                                  <w:marRight w:val="0"/>
                                                  <w:marTop w:val="0"/>
                                                  <w:marBottom w:val="0"/>
                                                  <w:divBdr>
                                                    <w:top w:val="none" w:sz="0" w:space="0" w:color="auto"/>
                                                    <w:left w:val="none" w:sz="0" w:space="0" w:color="auto"/>
                                                    <w:bottom w:val="none" w:sz="0" w:space="0" w:color="auto"/>
                                                    <w:right w:val="none" w:sz="0" w:space="0" w:color="auto"/>
                                                  </w:divBdr>
                                                </w:div>
                                                <w:div w:id="606422419">
                                                  <w:marLeft w:val="0"/>
                                                  <w:marRight w:val="0"/>
                                                  <w:marTop w:val="0"/>
                                                  <w:marBottom w:val="0"/>
                                                  <w:divBdr>
                                                    <w:top w:val="none" w:sz="0" w:space="0" w:color="auto"/>
                                                    <w:left w:val="none" w:sz="0" w:space="0" w:color="auto"/>
                                                    <w:bottom w:val="none" w:sz="0" w:space="0" w:color="auto"/>
                                                    <w:right w:val="none" w:sz="0" w:space="0" w:color="auto"/>
                                                  </w:divBdr>
                                                </w:div>
                                                <w:div w:id="110195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7683250">
      <w:bodyDiv w:val="1"/>
      <w:marLeft w:val="0"/>
      <w:marRight w:val="0"/>
      <w:marTop w:val="0"/>
      <w:marBottom w:val="0"/>
      <w:divBdr>
        <w:top w:val="none" w:sz="0" w:space="0" w:color="auto"/>
        <w:left w:val="none" w:sz="0" w:space="0" w:color="auto"/>
        <w:bottom w:val="none" w:sz="0" w:space="0" w:color="auto"/>
        <w:right w:val="none" w:sz="0" w:space="0" w:color="auto"/>
      </w:divBdr>
    </w:div>
    <w:div w:id="2043358390">
      <w:bodyDiv w:val="1"/>
      <w:marLeft w:val="0"/>
      <w:marRight w:val="0"/>
      <w:marTop w:val="0"/>
      <w:marBottom w:val="0"/>
      <w:divBdr>
        <w:top w:val="none" w:sz="0" w:space="0" w:color="auto"/>
        <w:left w:val="none" w:sz="0" w:space="0" w:color="auto"/>
        <w:bottom w:val="none" w:sz="0" w:space="0" w:color="auto"/>
        <w:right w:val="none" w:sz="0" w:space="0" w:color="auto"/>
      </w:divBdr>
    </w:div>
    <w:div w:id="2060586400">
      <w:bodyDiv w:val="1"/>
      <w:marLeft w:val="0"/>
      <w:marRight w:val="0"/>
      <w:marTop w:val="0"/>
      <w:marBottom w:val="0"/>
      <w:divBdr>
        <w:top w:val="none" w:sz="0" w:space="0" w:color="auto"/>
        <w:left w:val="none" w:sz="0" w:space="0" w:color="auto"/>
        <w:bottom w:val="none" w:sz="0" w:space="0" w:color="auto"/>
        <w:right w:val="none" w:sz="0" w:space="0" w:color="auto"/>
      </w:divBdr>
    </w:div>
    <w:div w:id="2094741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5</Pages>
  <Words>1444</Words>
  <Characters>8235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sally sheehan</cp:lastModifiedBy>
  <cp:revision>11</cp:revision>
  <cp:lastPrinted>2024-03-28T12:48:00Z</cp:lastPrinted>
  <dcterms:created xsi:type="dcterms:W3CDTF">2024-08-29T10:17:00Z</dcterms:created>
  <dcterms:modified xsi:type="dcterms:W3CDTF">2024-09-11T11:56:00Z</dcterms:modified>
</cp:coreProperties>
</file>